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E2" w:rsidRDefault="00D960E2" w:rsidP="00D960E2">
      <w:pPr>
        <w:rPr>
          <w:lang w:val="sr-Cyrl-RS"/>
        </w:rPr>
      </w:pPr>
    </w:p>
    <w:p w:rsidR="006E789E" w:rsidRDefault="00D960E2" w:rsidP="00D960E2">
      <w:r w:rsidRPr="001F68E1">
        <w:rPr>
          <w:noProof/>
        </w:rPr>
        <w:drawing>
          <wp:anchor distT="0" distB="0" distL="114300" distR="114300" simplePos="0" relativeHeight="251658240" behindDoc="0" locked="0" layoutInCell="1" allowOverlap="1" wp14:anchorId="4B14160D" wp14:editId="5C9EC684">
            <wp:simplePos x="0" y="0"/>
            <wp:positionH relativeFrom="column">
              <wp:posOffset>1608992</wp:posOffset>
            </wp:positionH>
            <wp:positionV relativeFrom="paragraph">
              <wp:align>top</wp:align>
            </wp:positionV>
            <wp:extent cx="2914650" cy="2914650"/>
            <wp:effectExtent l="0" t="0" r="0" b="0"/>
            <wp:wrapSquare wrapText="bothSides"/>
            <wp:docPr id="2" name="Picture 0" descr="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anchor>
        </w:drawing>
      </w:r>
      <w:r>
        <w:br w:type="textWrapping" w:clear="all"/>
      </w:r>
    </w:p>
    <w:p w:rsidR="00D960E2" w:rsidRDefault="00D960E2" w:rsidP="00D960E2">
      <w:pPr>
        <w:jc w:val="center"/>
        <w:rPr>
          <w:rFonts w:ascii="Times New Roman" w:hAnsi="Times New Roman" w:cs="Times New Roman"/>
          <w:b/>
          <w:sz w:val="48"/>
          <w:szCs w:val="48"/>
          <w:lang w:val="sr-Cyrl-RS"/>
        </w:rPr>
      </w:pPr>
    </w:p>
    <w:p w:rsidR="00D960E2" w:rsidRDefault="00D960E2" w:rsidP="00D960E2">
      <w:pPr>
        <w:rPr>
          <w:rFonts w:ascii="Times New Roman" w:hAnsi="Times New Roman" w:cs="Times New Roman"/>
          <w:b/>
          <w:sz w:val="48"/>
          <w:szCs w:val="48"/>
          <w:lang w:val="sr-Cyrl-RS"/>
        </w:rPr>
      </w:pPr>
    </w:p>
    <w:p w:rsidR="00D960E2" w:rsidRDefault="00D960E2" w:rsidP="00874D1D">
      <w:pPr>
        <w:ind w:left="720"/>
        <w:jc w:val="center"/>
        <w:rPr>
          <w:rFonts w:ascii="Times New Roman" w:hAnsi="Times New Roman" w:cs="Times New Roman"/>
          <w:b/>
          <w:sz w:val="48"/>
          <w:szCs w:val="48"/>
          <w:lang w:val="sr-Cyrl-RS"/>
        </w:rPr>
      </w:pPr>
      <w:r w:rsidRPr="00D960E2">
        <w:rPr>
          <w:rFonts w:ascii="Times New Roman" w:hAnsi="Times New Roman" w:cs="Times New Roman"/>
          <w:b/>
          <w:sz w:val="48"/>
          <w:szCs w:val="48"/>
          <w:lang w:val="sr-Cyrl-RS"/>
        </w:rPr>
        <w:t>ИЗВЕШТАЈ О Р</w:t>
      </w:r>
      <w:r w:rsidR="000061ED">
        <w:rPr>
          <w:rFonts w:ascii="Times New Roman" w:hAnsi="Times New Roman" w:cs="Times New Roman"/>
          <w:b/>
          <w:sz w:val="48"/>
          <w:szCs w:val="48"/>
          <w:lang w:val="sr-Cyrl-RS"/>
        </w:rPr>
        <w:t>АДУ ДИРЕКТОРА ШКОЛЕ ЗА ПРВО ПОЛУГОДИШТЕ ШКОЛСКЕ 2022/2023</w:t>
      </w:r>
      <w:r w:rsidR="00575A4D">
        <w:rPr>
          <w:rFonts w:ascii="Times New Roman" w:hAnsi="Times New Roman" w:cs="Times New Roman"/>
          <w:b/>
          <w:sz w:val="48"/>
          <w:szCs w:val="48"/>
          <w:lang w:val="sr-Cyrl-RS"/>
        </w:rPr>
        <w:t>.</w:t>
      </w:r>
      <w:r w:rsidRPr="00D960E2">
        <w:rPr>
          <w:rFonts w:ascii="Times New Roman" w:hAnsi="Times New Roman" w:cs="Times New Roman"/>
          <w:b/>
          <w:sz w:val="48"/>
          <w:szCs w:val="48"/>
          <w:lang w:val="sr-Cyrl-RS"/>
        </w:rPr>
        <w:t xml:space="preserve"> ГОДИНЕ</w:t>
      </w:r>
    </w:p>
    <w:p w:rsidR="00D960E2" w:rsidRDefault="00D960E2" w:rsidP="00D960E2">
      <w:pPr>
        <w:jc w:val="center"/>
        <w:rPr>
          <w:rFonts w:ascii="Times New Roman" w:hAnsi="Times New Roman" w:cs="Times New Roman"/>
          <w:b/>
          <w:sz w:val="48"/>
          <w:szCs w:val="48"/>
          <w:lang w:val="sr-Cyrl-RS"/>
        </w:rPr>
      </w:pPr>
    </w:p>
    <w:p w:rsidR="00D960E2" w:rsidRDefault="00D960E2" w:rsidP="00D960E2">
      <w:pPr>
        <w:jc w:val="center"/>
        <w:rPr>
          <w:rFonts w:ascii="Times New Roman" w:hAnsi="Times New Roman" w:cs="Times New Roman"/>
          <w:b/>
          <w:sz w:val="48"/>
          <w:szCs w:val="48"/>
          <w:lang w:val="sr-Cyrl-RS"/>
        </w:rPr>
      </w:pPr>
    </w:p>
    <w:p w:rsidR="00D960E2" w:rsidRDefault="00D960E2" w:rsidP="00D960E2">
      <w:pPr>
        <w:jc w:val="center"/>
        <w:rPr>
          <w:rFonts w:ascii="Times New Roman" w:hAnsi="Times New Roman" w:cs="Times New Roman"/>
          <w:b/>
          <w:sz w:val="48"/>
          <w:szCs w:val="48"/>
          <w:lang w:val="sr-Cyrl-RS"/>
        </w:rPr>
      </w:pPr>
    </w:p>
    <w:p w:rsidR="00D960E2" w:rsidRDefault="00D960E2" w:rsidP="00D960E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Београд, </w:t>
      </w:r>
      <w:r w:rsidR="000061ED">
        <w:rPr>
          <w:rFonts w:ascii="Times New Roman" w:hAnsi="Times New Roman" w:cs="Times New Roman"/>
          <w:b/>
          <w:sz w:val="24"/>
          <w:szCs w:val="24"/>
          <w:lang w:val="sr-Cyrl-RS"/>
        </w:rPr>
        <w:t>фебруар 2023</w:t>
      </w:r>
      <w:r>
        <w:rPr>
          <w:rFonts w:ascii="Times New Roman" w:hAnsi="Times New Roman" w:cs="Times New Roman"/>
          <w:b/>
          <w:sz w:val="24"/>
          <w:szCs w:val="24"/>
          <w:lang w:val="sr-Cyrl-RS"/>
        </w:rPr>
        <w:t xml:space="preserve">. године  </w:t>
      </w:r>
    </w:p>
    <w:p w:rsidR="00D960E2" w:rsidRDefault="00D960E2" w:rsidP="00D960E2">
      <w:pPr>
        <w:jc w:val="center"/>
        <w:rPr>
          <w:rFonts w:ascii="Times New Roman" w:hAnsi="Times New Roman" w:cs="Times New Roman"/>
          <w:b/>
          <w:sz w:val="24"/>
          <w:szCs w:val="24"/>
          <w:lang w:val="sr-Cyrl-RS"/>
        </w:rPr>
      </w:pPr>
    </w:p>
    <w:p w:rsidR="00B3433D" w:rsidRDefault="00B3433D" w:rsidP="00B3433D">
      <w:pPr>
        <w:spacing w:line="264" w:lineRule="auto"/>
        <w:ind w:firstLine="540"/>
        <w:jc w:val="both"/>
        <w:rPr>
          <w:rFonts w:ascii="Times New Roman" w:hAnsi="Times New Roman" w:cs="Times New Roman"/>
          <w:b/>
          <w:sz w:val="28"/>
          <w:szCs w:val="28"/>
          <w:lang w:val="sr-Cyrl-BA"/>
        </w:rPr>
      </w:pPr>
      <w:r>
        <w:rPr>
          <w:rFonts w:ascii="Times New Roman" w:hAnsi="Times New Roman" w:cs="Times New Roman"/>
          <w:b/>
          <w:sz w:val="28"/>
          <w:szCs w:val="24"/>
          <w:lang w:val="sr-Cyrl-RS"/>
        </w:rPr>
        <w:br w:type="page"/>
      </w:r>
      <w:bookmarkStart w:id="0" w:name="_Toc178482889"/>
      <w:r w:rsidRPr="00B3433D">
        <w:rPr>
          <w:rFonts w:ascii="Times New Roman" w:hAnsi="Times New Roman" w:cs="Times New Roman"/>
          <w:b/>
          <w:sz w:val="28"/>
          <w:szCs w:val="28"/>
          <w:lang w:val="sr-Cyrl-BA"/>
        </w:rPr>
        <w:lastRenderedPageBreak/>
        <w:t>У</w:t>
      </w:r>
      <w:bookmarkEnd w:id="0"/>
      <w:r>
        <w:rPr>
          <w:rFonts w:ascii="Times New Roman" w:hAnsi="Times New Roman" w:cs="Times New Roman"/>
          <w:b/>
          <w:sz w:val="28"/>
          <w:szCs w:val="28"/>
          <w:lang w:val="sr-Cyrl-BA"/>
        </w:rPr>
        <w:t>ВОД</w:t>
      </w:r>
    </w:p>
    <w:p w:rsidR="00B3433D" w:rsidRPr="00B3433D" w:rsidRDefault="00B3433D" w:rsidP="00E173F5">
      <w:pPr>
        <w:spacing w:line="264" w:lineRule="auto"/>
        <w:ind w:firstLine="720"/>
        <w:jc w:val="both"/>
        <w:rPr>
          <w:rFonts w:ascii="Times New Roman" w:hAnsi="Times New Roman" w:cs="Times New Roman"/>
          <w:sz w:val="24"/>
          <w:szCs w:val="24"/>
          <w:lang w:val="sr-Cyrl-BA"/>
        </w:rPr>
      </w:pPr>
      <w:r w:rsidRPr="00B3433D">
        <w:rPr>
          <w:rFonts w:ascii="Times New Roman" w:hAnsi="Times New Roman" w:cs="Times New Roman"/>
          <w:sz w:val="24"/>
          <w:szCs w:val="24"/>
          <w:lang w:val="sr-Cyrl-BA"/>
        </w:rPr>
        <w:t>У току</w:t>
      </w:r>
      <w:r w:rsidR="008865F0">
        <w:rPr>
          <w:rFonts w:ascii="Times New Roman" w:hAnsi="Times New Roman" w:cs="Times New Roman"/>
          <w:sz w:val="24"/>
          <w:szCs w:val="24"/>
          <w:lang w:val="sr-Cyrl-CS"/>
        </w:rPr>
        <w:t xml:space="preserve"> </w:t>
      </w:r>
      <w:r w:rsidR="000061ED">
        <w:rPr>
          <w:rFonts w:ascii="Times New Roman" w:hAnsi="Times New Roman" w:cs="Times New Roman"/>
          <w:sz w:val="24"/>
          <w:szCs w:val="24"/>
          <w:lang w:val="sr-Cyrl-CS"/>
        </w:rPr>
        <w:t xml:space="preserve">првог полугодишта </w:t>
      </w:r>
      <w:r w:rsidR="000061ED">
        <w:rPr>
          <w:rFonts w:ascii="Times New Roman" w:hAnsi="Times New Roman" w:cs="Times New Roman"/>
          <w:sz w:val="24"/>
          <w:szCs w:val="24"/>
          <w:lang w:val="sr-Cyrl-BA"/>
        </w:rPr>
        <w:t>школске 2022</w:t>
      </w:r>
      <w:r w:rsidRPr="00B3433D">
        <w:rPr>
          <w:rFonts w:ascii="Times New Roman" w:hAnsi="Times New Roman" w:cs="Times New Roman"/>
          <w:sz w:val="24"/>
          <w:szCs w:val="24"/>
          <w:lang w:val="sr-Cyrl-BA"/>
        </w:rPr>
        <w:t>/20</w:t>
      </w:r>
      <w:r w:rsidR="00575A4D">
        <w:rPr>
          <w:rFonts w:ascii="Times New Roman" w:hAnsi="Times New Roman" w:cs="Times New Roman"/>
          <w:sz w:val="24"/>
          <w:szCs w:val="24"/>
        </w:rPr>
        <w:t>2</w:t>
      </w:r>
      <w:r w:rsidR="000061ED">
        <w:rPr>
          <w:rFonts w:ascii="Times New Roman" w:hAnsi="Times New Roman" w:cs="Times New Roman"/>
          <w:sz w:val="24"/>
          <w:szCs w:val="24"/>
          <w:lang w:val="sr-Cyrl-RS"/>
        </w:rPr>
        <w:t>3</w:t>
      </w:r>
      <w:r w:rsidRPr="00B3433D">
        <w:rPr>
          <w:rFonts w:ascii="Times New Roman" w:hAnsi="Times New Roman" w:cs="Times New Roman"/>
          <w:sz w:val="24"/>
          <w:szCs w:val="24"/>
          <w:lang w:val="sr-Cyrl-BA"/>
        </w:rPr>
        <w:t xml:space="preserve">. године </w:t>
      </w:r>
      <w:r>
        <w:rPr>
          <w:rFonts w:ascii="Times New Roman" w:hAnsi="Times New Roman" w:cs="Times New Roman"/>
          <w:sz w:val="24"/>
          <w:szCs w:val="24"/>
          <w:lang w:val="sr-Cyrl-BA"/>
        </w:rPr>
        <w:t xml:space="preserve">обављао сам </w:t>
      </w:r>
      <w:r w:rsidRPr="00B3433D">
        <w:rPr>
          <w:rFonts w:ascii="Times New Roman" w:hAnsi="Times New Roman" w:cs="Times New Roman"/>
          <w:sz w:val="24"/>
          <w:szCs w:val="24"/>
          <w:lang w:val="sr-Cyrl-BA"/>
        </w:rPr>
        <w:t xml:space="preserve">задатке у складу са Законом о основама система образовања и васпитања, Статутом школе, Годишњим </w:t>
      </w:r>
      <w:r w:rsidRPr="00B3433D">
        <w:rPr>
          <w:rFonts w:ascii="Times New Roman" w:hAnsi="Times New Roman" w:cs="Times New Roman"/>
          <w:sz w:val="24"/>
          <w:szCs w:val="24"/>
          <w:lang w:val="sr-Cyrl-CS"/>
        </w:rPr>
        <w:t>планом</w:t>
      </w:r>
      <w:r w:rsidR="00575A4D">
        <w:rPr>
          <w:rFonts w:ascii="Times New Roman" w:hAnsi="Times New Roman" w:cs="Times New Roman"/>
          <w:sz w:val="24"/>
          <w:szCs w:val="24"/>
          <w:lang w:val="sr-Cyrl-BA"/>
        </w:rPr>
        <w:t xml:space="preserve"> рада школе</w:t>
      </w:r>
      <w:r w:rsidRPr="00B3433D">
        <w:rPr>
          <w:rFonts w:ascii="Times New Roman" w:hAnsi="Times New Roman" w:cs="Times New Roman"/>
          <w:sz w:val="24"/>
          <w:szCs w:val="24"/>
          <w:lang w:val="sr-Cyrl-BA"/>
        </w:rPr>
        <w:t>, Развојним планом школе и другим документима о</w:t>
      </w:r>
      <w:r>
        <w:rPr>
          <w:rFonts w:ascii="Times New Roman" w:hAnsi="Times New Roman" w:cs="Times New Roman"/>
          <w:sz w:val="24"/>
          <w:szCs w:val="24"/>
          <w:lang w:val="sr-Cyrl-BA"/>
        </w:rPr>
        <w:t xml:space="preserve">д националног </w:t>
      </w:r>
      <w:r w:rsidRPr="00B3433D">
        <w:rPr>
          <w:rFonts w:ascii="Times New Roman" w:hAnsi="Times New Roman" w:cs="Times New Roman"/>
          <w:sz w:val="24"/>
          <w:szCs w:val="24"/>
          <w:lang w:val="sr-Cyrl-BA"/>
        </w:rPr>
        <w:t>значаја</w:t>
      </w:r>
      <w:r w:rsidRPr="00B3433D">
        <w:rPr>
          <w:rFonts w:ascii="Times New Roman" w:hAnsi="Times New Roman" w:cs="Times New Roman"/>
          <w:sz w:val="24"/>
          <w:szCs w:val="24"/>
          <w:lang w:val="sr-Cyrl-CS"/>
        </w:rPr>
        <w:t>.</w:t>
      </w:r>
    </w:p>
    <w:p w:rsidR="00B3433D" w:rsidRPr="00B3433D" w:rsidRDefault="00B3433D" w:rsidP="00B3433D">
      <w:pPr>
        <w:spacing w:line="264" w:lineRule="auto"/>
        <w:ind w:firstLine="720"/>
        <w:jc w:val="both"/>
        <w:rPr>
          <w:rFonts w:ascii="Times New Roman" w:hAnsi="Times New Roman" w:cs="Times New Roman"/>
          <w:sz w:val="24"/>
          <w:szCs w:val="24"/>
          <w:lang w:val="sr-Cyrl-CS"/>
        </w:rPr>
      </w:pPr>
      <w:r w:rsidRPr="00B3433D">
        <w:rPr>
          <w:rFonts w:ascii="Times New Roman" w:hAnsi="Times New Roman" w:cs="Times New Roman"/>
          <w:sz w:val="24"/>
          <w:szCs w:val="24"/>
          <w:lang w:val="sr-Cyrl-BA"/>
        </w:rPr>
        <w:t>У току свог рада организова</w:t>
      </w:r>
      <w:r w:rsidRPr="00B3433D">
        <w:rPr>
          <w:rFonts w:ascii="Times New Roman" w:hAnsi="Times New Roman" w:cs="Times New Roman"/>
          <w:sz w:val="24"/>
          <w:szCs w:val="24"/>
          <w:lang w:val="sr-Cyrl-CS"/>
        </w:rPr>
        <w:t>о сам</w:t>
      </w:r>
      <w:r w:rsidRPr="00B3433D">
        <w:rPr>
          <w:rFonts w:ascii="Times New Roman" w:hAnsi="Times New Roman" w:cs="Times New Roman"/>
          <w:sz w:val="24"/>
          <w:szCs w:val="24"/>
          <w:lang w:val="sr-Cyrl-BA"/>
        </w:rPr>
        <w:t xml:space="preserve"> активности тако да с</w:t>
      </w:r>
      <w:r w:rsidRPr="00B3433D">
        <w:rPr>
          <w:rFonts w:ascii="Times New Roman" w:hAnsi="Times New Roman" w:cs="Times New Roman"/>
          <w:sz w:val="24"/>
          <w:szCs w:val="24"/>
          <w:lang w:val="sr-Cyrl-CS"/>
        </w:rPr>
        <w:t>тратегија развоја школе буде усаглашена са циљевима образовања и васпитања:</w:t>
      </w:r>
    </w:p>
    <w:p w:rsidR="00B3433D" w:rsidRPr="00B3433D" w:rsidRDefault="00B3433D" w:rsidP="00B3433D">
      <w:pPr>
        <w:numPr>
          <w:ilvl w:val="0"/>
          <w:numId w:val="5"/>
        </w:numPr>
        <w:spacing w:after="0" w:line="264" w:lineRule="auto"/>
        <w:rPr>
          <w:rFonts w:ascii="Times New Roman" w:hAnsi="Times New Roman" w:cs="Times New Roman"/>
          <w:sz w:val="24"/>
          <w:szCs w:val="24"/>
          <w:lang w:val="ru-RU"/>
        </w:rPr>
      </w:pPr>
      <w:r w:rsidRPr="00B3433D">
        <w:rPr>
          <w:rFonts w:ascii="Times New Roman" w:hAnsi="Times New Roman" w:cs="Times New Roman"/>
          <w:sz w:val="24"/>
          <w:szCs w:val="24"/>
          <w:lang w:val="ru-RU"/>
        </w:rPr>
        <w:t xml:space="preserve">Пун интелектуални, емоционални, социјални, морални и физички развој сваког детета и ученика, у складу са његовим узрастом, развојним потребама и интересовањима; </w:t>
      </w:r>
    </w:p>
    <w:p w:rsidR="00B3433D" w:rsidRPr="00B3433D" w:rsidRDefault="00B3433D" w:rsidP="00B3433D">
      <w:pPr>
        <w:numPr>
          <w:ilvl w:val="0"/>
          <w:numId w:val="5"/>
        </w:numPr>
        <w:spacing w:after="0" w:line="264" w:lineRule="auto"/>
        <w:rPr>
          <w:rFonts w:ascii="Times New Roman" w:hAnsi="Times New Roman" w:cs="Times New Roman"/>
          <w:sz w:val="24"/>
          <w:szCs w:val="24"/>
          <w:lang w:val="ru-RU"/>
        </w:rPr>
      </w:pPr>
      <w:r w:rsidRPr="00B3433D">
        <w:rPr>
          <w:rFonts w:ascii="Times New Roman" w:hAnsi="Times New Roman" w:cs="Times New Roman"/>
          <w:sz w:val="24"/>
          <w:szCs w:val="24"/>
          <w:lang w:val="ru-RU"/>
        </w:rPr>
        <w:t>стицање квалитетних знања и вештина и формирање вредносних ставова;</w:t>
      </w:r>
    </w:p>
    <w:p w:rsidR="00B3433D" w:rsidRPr="00B3433D" w:rsidRDefault="00B3433D" w:rsidP="00B3433D">
      <w:pPr>
        <w:numPr>
          <w:ilvl w:val="0"/>
          <w:numId w:val="5"/>
        </w:numPr>
        <w:spacing w:after="0" w:line="264" w:lineRule="auto"/>
        <w:rPr>
          <w:rFonts w:ascii="Times New Roman" w:hAnsi="Times New Roman" w:cs="Times New Roman"/>
          <w:sz w:val="24"/>
          <w:szCs w:val="24"/>
          <w:lang w:val="ru-RU"/>
        </w:rPr>
      </w:pPr>
      <w:r w:rsidRPr="00B3433D">
        <w:rPr>
          <w:rFonts w:ascii="Times New Roman" w:hAnsi="Times New Roman" w:cs="Times New Roman"/>
          <w:sz w:val="24"/>
          <w:szCs w:val="24"/>
          <w:lang w:val="ru-RU"/>
        </w:rPr>
        <w:t>развој стваралачких способности, креативности;</w:t>
      </w:r>
    </w:p>
    <w:p w:rsidR="00B3433D" w:rsidRPr="00B3433D" w:rsidRDefault="00B3433D" w:rsidP="00B3433D">
      <w:pPr>
        <w:numPr>
          <w:ilvl w:val="0"/>
          <w:numId w:val="5"/>
        </w:numPr>
        <w:spacing w:after="0" w:line="264" w:lineRule="auto"/>
        <w:rPr>
          <w:rFonts w:ascii="Times New Roman" w:hAnsi="Times New Roman" w:cs="Times New Roman"/>
          <w:sz w:val="24"/>
          <w:szCs w:val="24"/>
          <w:lang w:val="ru-RU"/>
        </w:rPr>
      </w:pPr>
      <w:r w:rsidRPr="00B3433D">
        <w:rPr>
          <w:rFonts w:ascii="Times New Roman" w:hAnsi="Times New Roman" w:cs="Times New Roman"/>
          <w:sz w:val="24"/>
          <w:szCs w:val="24"/>
          <w:lang w:val="ru-RU"/>
        </w:rPr>
        <w:t>развој способности проналажења, анализирања, примене и саопштавања информација, уз вешто и ефикасно коришћење информационо-комуникационих технологија;</w:t>
      </w:r>
    </w:p>
    <w:p w:rsidR="00B3433D" w:rsidRPr="00B3433D" w:rsidRDefault="00B3433D" w:rsidP="00B3433D">
      <w:pPr>
        <w:numPr>
          <w:ilvl w:val="0"/>
          <w:numId w:val="5"/>
        </w:numPr>
        <w:spacing w:after="0" w:line="264" w:lineRule="auto"/>
        <w:rPr>
          <w:rFonts w:ascii="Times New Roman" w:hAnsi="Times New Roman" w:cs="Times New Roman"/>
          <w:sz w:val="24"/>
          <w:szCs w:val="24"/>
          <w:lang w:val="ru-RU"/>
        </w:rPr>
      </w:pPr>
      <w:r w:rsidRPr="00B3433D">
        <w:rPr>
          <w:rFonts w:ascii="Times New Roman" w:hAnsi="Times New Roman" w:cs="Times New Roman"/>
          <w:sz w:val="24"/>
          <w:szCs w:val="24"/>
          <w:lang w:val="ru-RU"/>
        </w:rPr>
        <w:t>оспособљавање за решавање проблема, повезивање и примену знања и вештина у даљем образовању, професионалном раду и свакодневном животу;</w:t>
      </w:r>
    </w:p>
    <w:p w:rsidR="00B3433D" w:rsidRPr="00B3433D" w:rsidRDefault="00B3433D" w:rsidP="00B3433D">
      <w:pPr>
        <w:numPr>
          <w:ilvl w:val="0"/>
          <w:numId w:val="5"/>
        </w:numPr>
        <w:spacing w:after="0" w:line="264" w:lineRule="auto"/>
        <w:rPr>
          <w:rFonts w:ascii="Times New Roman" w:hAnsi="Times New Roman" w:cs="Times New Roman"/>
          <w:sz w:val="24"/>
          <w:szCs w:val="24"/>
          <w:lang w:val="ru-RU"/>
        </w:rPr>
      </w:pPr>
      <w:r w:rsidRPr="00B3433D">
        <w:rPr>
          <w:rFonts w:ascii="Times New Roman" w:hAnsi="Times New Roman" w:cs="Times New Roman"/>
          <w:sz w:val="24"/>
          <w:szCs w:val="24"/>
          <w:lang w:val="ru-RU"/>
        </w:rPr>
        <w:t>развој мотивације за учење, оспособљавање за самостално учење, учење и образовање током целог живота;</w:t>
      </w:r>
    </w:p>
    <w:p w:rsidR="00B3433D" w:rsidRPr="00B3433D" w:rsidRDefault="00B3433D" w:rsidP="00B3433D">
      <w:pPr>
        <w:numPr>
          <w:ilvl w:val="0"/>
          <w:numId w:val="5"/>
        </w:numPr>
        <w:spacing w:after="0" w:line="264" w:lineRule="auto"/>
        <w:rPr>
          <w:rFonts w:ascii="Times New Roman" w:hAnsi="Times New Roman" w:cs="Times New Roman"/>
          <w:sz w:val="24"/>
          <w:szCs w:val="24"/>
          <w:lang w:val="ru-RU"/>
        </w:rPr>
      </w:pPr>
      <w:r w:rsidRPr="00B3433D">
        <w:rPr>
          <w:rFonts w:ascii="Times New Roman" w:hAnsi="Times New Roman" w:cs="Times New Roman"/>
          <w:sz w:val="24"/>
          <w:szCs w:val="24"/>
          <w:lang w:val="ru-RU"/>
        </w:rPr>
        <w:t>развој свести о себи, самоиницијативе, способности самовредновања и изражавања свог мишљења;</w:t>
      </w:r>
    </w:p>
    <w:p w:rsidR="00B3433D" w:rsidRPr="00B3433D" w:rsidRDefault="00B3433D" w:rsidP="00B3433D">
      <w:pPr>
        <w:numPr>
          <w:ilvl w:val="0"/>
          <w:numId w:val="5"/>
        </w:numPr>
        <w:spacing w:after="0" w:line="264" w:lineRule="auto"/>
        <w:rPr>
          <w:rFonts w:ascii="Times New Roman" w:hAnsi="Times New Roman" w:cs="Times New Roman"/>
          <w:sz w:val="24"/>
          <w:szCs w:val="24"/>
          <w:lang w:val="ru-RU"/>
        </w:rPr>
      </w:pPr>
      <w:r w:rsidRPr="00B3433D">
        <w:rPr>
          <w:rFonts w:ascii="Times New Roman" w:hAnsi="Times New Roman" w:cs="Times New Roman"/>
          <w:sz w:val="24"/>
          <w:szCs w:val="24"/>
          <w:lang w:val="ru-RU"/>
        </w:rPr>
        <w:t>оспособљавање за доношење ваљаних одлука о избору даљег образовања и занимања, сопственог развоја и будућег живота;</w:t>
      </w:r>
    </w:p>
    <w:p w:rsidR="00B3433D" w:rsidRPr="00B3433D" w:rsidRDefault="00B3433D" w:rsidP="00B3433D">
      <w:pPr>
        <w:numPr>
          <w:ilvl w:val="0"/>
          <w:numId w:val="5"/>
        </w:numPr>
        <w:spacing w:after="0" w:line="264" w:lineRule="auto"/>
        <w:rPr>
          <w:rFonts w:ascii="Times New Roman" w:hAnsi="Times New Roman" w:cs="Times New Roman"/>
          <w:sz w:val="24"/>
          <w:szCs w:val="24"/>
          <w:lang w:val="ru-RU"/>
        </w:rPr>
      </w:pPr>
      <w:r w:rsidRPr="00B3433D">
        <w:rPr>
          <w:rFonts w:ascii="Times New Roman" w:hAnsi="Times New Roman" w:cs="Times New Roman"/>
          <w:sz w:val="24"/>
          <w:szCs w:val="24"/>
          <w:lang w:val="ru-RU"/>
        </w:rPr>
        <w:t>развој кључних компетенција потребних за живот у савременом друштву;</w:t>
      </w:r>
    </w:p>
    <w:p w:rsidR="00B3433D" w:rsidRPr="00B3433D" w:rsidRDefault="00B3433D" w:rsidP="00B3433D">
      <w:pPr>
        <w:numPr>
          <w:ilvl w:val="0"/>
          <w:numId w:val="5"/>
        </w:numPr>
        <w:spacing w:after="0" w:line="264" w:lineRule="auto"/>
        <w:rPr>
          <w:rFonts w:ascii="Times New Roman" w:hAnsi="Times New Roman" w:cs="Times New Roman"/>
          <w:sz w:val="24"/>
          <w:szCs w:val="24"/>
          <w:lang w:val="ru-RU"/>
        </w:rPr>
      </w:pPr>
      <w:r w:rsidRPr="00B3433D">
        <w:rPr>
          <w:rFonts w:ascii="Times New Roman" w:hAnsi="Times New Roman" w:cs="Times New Roman"/>
          <w:sz w:val="24"/>
          <w:szCs w:val="24"/>
          <w:lang w:val="ru-RU"/>
        </w:rPr>
        <w:t>развој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B3433D" w:rsidRPr="00B3433D" w:rsidRDefault="00B3433D" w:rsidP="00B3433D">
      <w:pPr>
        <w:numPr>
          <w:ilvl w:val="0"/>
          <w:numId w:val="5"/>
        </w:numPr>
        <w:spacing w:after="0" w:line="264" w:lineRule="auto"/>
        <w:rPr>
          <w:rFonts w:ascii="Times New Roman" w:hAnsi="Times New Roman" w:cs="Times New Roman"/>
          <w:sz w:val="24"/>
          <w:szCs w:val="24"/>
          <w:lang w:val="ru-RU"/>
        </w:rPr>
      </w:pPr>
      <w:r w:rsidRPr="00B3433D">
        <w:rPr>
          <w:rFonts w:ascii="Times New Roman" w:hAnsi="Times New Roman" w:cs="Times New Roman"/>
          <w:sz w:val="24"/>
          <w:szCs w:val="24"/>
          <w:lang w:val="ru-RU"/>
        </w:rPr>
        <w:t>развој способности комуницирања, дијалога, осећања солидарности, квалитетне и ефикасне сарадње са другима и сп</w:t>
      </w:r>
      <w:r w:rsidRPr="00B3433D">
        <w:rPr>
          <w:rFonts w:ascii="Times New Roman" w:hAnsi="Times New Roman" w:cs="Times New Roman"/>
          <w:sz w:val="24"/>
          <w:szCs w:val="24"/>
        </w:rPr>
        <w:t>o</w:t>
      </w:r>
      <w:r w:rsidRPr="00B3433D">
        <w:rPr>
          <w:rFonts w:ascii="Times New Roman" w:hAnsi="Times New Roman" w:cs="Times New Roman"/>
          <w:sz w:val="24"/>
          <w:szCs w:val="24"/>
          <w:lang w:val="ru-RU"/>
        </w:rPr>
        <w:t>собности за тимски рад и неговање другарства и пријатељства;</w:t>
      </w:r>
    </w:p>
    <w:p w:rsidR="00B3433D" w:rsidRPr="005820AC" w:rsidRDefault="00B3433D" w:rsidP="00B3433D">
      <w:pPr>
        <w:numPr>
          <w:ilvl w:val="0"/>
          <w:numId w:val="5"/>
        </w:numPr>
        <w:spacing w:after="0" w:line="264" w:lineRule="auto"/>
        <w:rPr>
          <w:sz w:val="24"/>
          <w:szCs w:val="24"/>
          <w:lang w:val="ru-RU"/>
        </w:rPr>
      </w:pPr>
      <w:r w:rsidRPr="00B3433D">
        <w:rPr>
          <w:rFonts w:ascii="Times New Roman" w:hAnsi="Times New Roman" w:cs="Times New Roman"/>
          <w:sz w:val="24"/>
          <w:szCs w:val="24"/>
          <w:lang w:val="ru-RU"/>
        </w:rPr>
        <w:t>развој и поштовање расне, националне, културне, језичке, верске, родне, полне и узрасне равноправности, толеранције и уважавање различитости.</w:t>
      </w:r>
    </w:p>
    <w:p w:rsidR="005820AC" w:rsidRDefault="005820AC" w:rsidP="005820AC">
      <w:pPr>
        <w:spacing w:after="0" w:line="264" w:lineRule="auto"/>
        <w:ind w:left="960"/>
        <w:rPr>
          <w:rFonts w:ascii="Times New Roman" w:hAnsi="Times New Roman" w:cs="Times New Roman"/>
          <w:sz w:val="24"/>
          <w:szCs w:val="24"/>
          <w:lang w:val="ru-RU"/>
        </w:rPr>
      </w:pPr>
    </w:p>
    <w:p w:rsidR="005820AC" w:rsidRDefault="005820AC" w:rsidP="005820AC">
      <w:pPr>
        <w:spacing w:after="0" w:line="264" w:lineRule="auto"/>
        <w:rPr>
          <w:rFonts w:ascii="Times New Roman" w:hAnsi="Times New Roman" w:cs="Times New Roman"/>
          <w:b/>
          <w:sz w:val="24"/>
          <w:szCs w:val="24"/>
          <w:lang w:val="sr-Cyrl-RS"/>
        </w:rPr>
      </w:pPr>
      <w:r>
        <w:rPr>
          <w:rFonts w:ascii="Times New Roman" w:hAnsi="Times New Roman" w:cs="Times New Roman"/>
          <w:b/>
          <w:sz w:val="24"/>
          <w:szCs w:val="24"/>
          <w:lang w:val="sr-Cyrl-RS"/>
        </w:rPr>
        <w:t>Реализација наставе у</w:t>
      </w:r>
      <w:r w:rsidR="000061ED">
        <w:rPr>
          <w:rFonts w:ascii="Times New Roman" w:hAnsi="Times New Roman" w:cs="Times New Roman"/>
          <w:b/>
          <w:sz w:val="24"/>
          <w:szCs w:val="24"/>
          <w:lang w:val="sr-Cyrl-RS"/>
        </w:rPr>
        <w:t xml:space="preserve"> току првог полугишта </w:t>
      </w:r>
      <w:r>
        <w:rPr>
          <w:rFonts w:ascii="Times New Roman" w:hAnsi="Times New Roman" w:cs="Times New Roman"/>
          <w:b/>
          <w:sz w:val="24"/>
          <w:szCs w:val="24"/>
          <w:lang w:val="sr-Cyrl-RS"/>
        </w:rPr>
        <w:t xml:space="preserve"> </w:t>
      </w:r>
      <w:r w:rsidR="000061ED">
        <w:rPr>
          <w:rFonts w:ascii="Times New Roman" w:hAnsi="Times New Roman" w:cs="Times New Roman"/>
          <w:b/>
          <w:sz w:val="24"/>
          <w:szCs w:val="24"/>
          <w:lang w:val="sr-Cyrl-RS"/>
        </w:rPr>
        <w:t>школске 2022/23</w:t>
      </w:r>
      <w:r w:rsidR="00874D1D">
        <w:rPr>
          <w:rFonts w:ascii="Times New Roman" w:hAnsi="Times New Roman" w:cs="Times New Roman"/>
          <w:b/>
          <w:sz w:val="24"/>
          <w:szCs w:val="24"/>
          <w:lang w:val="sr-Cyrl-RS"/>
        </w:rPr>
        <w:t>. г</w:t>
      </w:r>
      <w:r>
        <w:rPr>
          <w:rFonts w:ascii="Times New Roman" w:hAnsi="Times New Roman" w:cs="Times New Roman"/>
          <w:b/>
          <w:sz w:val="24"/>
          <w:szCs w:val="24"/>
          <w:lang w:val="sr-Cyrl-RS"/>
        </w:rPr>
        <w:t>одине</w:t>
      </w:r>
    </w:p>
    <w:p w:rsidR="000061ED" w:rsidRDefault="000061ED" w:rsidP="005820AC">
      <w:pPr>
        <w:spacing w:after="0" w:line="264" w:lineRule="auto"/>
        <w:rPr>
          <w:rFonts w:ascii="Times New Roman" w:hAnsi="Times New Roman" w:cs="Times New Roman"/>
          <w:b/>
          <w:sz w:val="24"/>
          <w:szCs w:val="24"/>
          <w:lang w:val="sr-Cyrl-RS"/>
        </w:rPr>
      </w:pPr>
    </w:p>
    <w:p w:rsidR="000061ED" w:rsidRDefault="000061ED" w:rsidP="000061ED">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Настава је на почетку ове школске године, реализована по плану и програму, без  већих одступања и тешкоћа. На снази нису биле никакве посебне мере па је настава текла несметано уз спорадичнне изостанке ученика због болести, Међутим, поред </w:t>
      </w:r>
      <w:r>
        <w:rPr>
          <w:rFonts w:ascii="Times New Roman" w:hAnsi="Times New Roman" w:cs="Times New Roman"/>
          <w:sz w:val="24"/>
          <w:szCs w:val="24"/>
          <w:lang w:val="sr-Cyrl-RS"/>
        </w:rPr>
        <w:lastRenderedPageBreak/>
        <w:t xml:space="preserve">нормализације наставе која траје већ дуже време, може се приметити да поједини ученици још увек показују тешкоће да се активирају у складу са школским обавезама. </w:t>
      </w:r>
    </w:p>
    <w:p w:rsidR="000061ED" w:rsidRDefault="000061ED" w:rsidP="000061ED">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претходном периоду, нарочито оном у коме су биле на снази посебне здравствене мере, више пута је сугерисано наставницима да повећају осетљивост на посебне потребе ученика. Требало је да, пре свега, уоче ако неки ученик дуго заостаје у неком предмету, да то сигнализирају разредном старешини и да се обавети родитељ. Након тога да се направи и индивидуализовани план који омогућава да ученик надокнади заостајање и ухвати корак са остатком одељења. Већина наставника је заиста то примењивала у свом раду а са таквом праксом се треба наставити јер даје добре резултате. У анализи успеха, ипак, може се приметити да има ученика са великим бројем недовољних оцена. Карактеристично је да су то, у већем броју, ученици који имају доста неоправданих изостанака али и често неке васпитно-дисциплинске мере. Овим ученицима је посвећивана посебна пажња, направљен је план подршке, обављани су разговори са стручном службом, директором и заменицима директора, али су резултати били мањи него што би било очекивано у односу на ангажман школе. Због тога би, у наредном периоду, требало осмислити активности које ће бити ефикасније у циљу промене става и активности наведених ученика.</w:t>
      </w:r>
    </w:p>
    <w:p w:rsidR="000061ED" w:rsidRDefault="000061ED" w:rsidP="000061E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Примећује се да се у школи повећао број ученика који имају посебан план по коме напредују у учењу, било да је то прилагођавање или ИОП1 или ИОП2. Наставници показују већу осетљивост и препознавање посебних потреба ученика. Интензивирана је сарадња са стручном службом ради прављења педагошких профила и адекватног плана напредовања и евалуације напретка ученика са тешкоћама. Приметан је повећан број ученика првог разреда који имају специфичне потребе и који захтевају посебан приступ учитеља. Могло би се закључити да ће то бити случај и у наредним генерацијама и да школа треба да се прилагоди. Од ове школске у школи се ради и по ИОП3 што је за посебну похвалу и требало би да се та пракса на више предмета, а да буде што више ученика који ће боље напредовати и постизати изванредне успехе. </w:t>
      </w:r>
    </w:p>
    <w:p w:rsidR="000061ED" w:rsidRDefault="000061ED" w:rsidP="000061ED">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Сарадња са родитељима је овог полугодишта била интеннзивнија него у претходној школској години. То је делимично због промена здравствених мера али у највећој мери је последица промена у комуникацији између родитеља и наставника. Појачана је, пре свега, комуникација родитеља са разредним старешинама. Родитељи су више користили приступ електронском дневнику, разредне старешине су благовремено обавештавале о заостајању или неким другим проблемима које су показивали ученици. Због тога су неки проблеми предупређивани на време, нарочито када је у питању заостајање у учењу. Сарадња са родитељима треба и даље да остане интензивна. Међутим, препорука је да ова сарадња има и превентивни карактер. Било би важно да се организују чешћи сусрети са родитељима који имају за циљ обавештавања и упознавања са одређеним проблемима, да би родитељи могли да их препознају на време и реагују на прави начин, у сарадњи са школом.</w:t>
      </w:r>
    </w:p>
    <w:p w:rsidR="000061ED" w:rsidRDefault="000061ED" w:rsidP="000061ED">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Када је у питању дисциплина ученика, може се приметити да је релативно мали број ученика са васпитним мерама, а да један мањи број ученика прави већи број дисциплинских проблема. Са овим ученицима било је обављено пуно разговора, пружена им је помоћ и у учењу, родитељи су редовно обавештавани и позивани на разговор. Један мањи број ученика је и премештен у друго одељење. Мере су имале мањи ефекат. Са овим ученицима је неопходно додатно радити у наредном полугодишту, укључити родитеље у сарадњу, успоставити одрерђени друштвено-користан рад. Постоји иницијатива стручне службе да се баш ови ученици укључе у програме спречавања насиља и пројекте које школа спроводи. Од овог полугодишта Министарство просвете је конципирало нове Правилнике који се тичу повећања безбедности у школи и спречавања ризичног понашања ученика. Посебно су изражени проблеми дигиталног насиља, о томе је доста разговарано, спроведен је и семинар и остваривана је сарадња и са другим службама, везано за ове облике насиља. Неопходно је све нове Правилнике имплементирати у рад школе јер је примећено да у школама у Србији постоји проблем повећања насилног понашања ученика који имају тешке последице. На жалост, повећан је и број ученика са посебним тешкоћама у функционисању. Због тога је остваривана сарадња са другим институцијама у оквиру спољашње заштитне мреже школе. То је помогло да се реше и превенирају проблеми појединих ученика.  </w:t>
      </w:r>
    </w:p>
    <w:p w:rsidR="000061ED" w:rsidRDefault="000061ED" w:rsidP="000061E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наредном периоду предстоји рад на новом Развојном плану школе. Он би требало да обухвати све тековине претходног плана али и да донесе унапређења и корекције. Нагласак би требало да буде, пре свега, у увођењу иновација у наставу и побољшање нивоа дигиталне писмености код наставника, ученика али и родитеља. Те иновације треба да буду примењене у области планирања, реализације и евалуације наставног процеса. Требало би повећати број угледних часова и увести принцип интердисциплинарности у наставу. </w:t>
      </w:r>
    </w:p>
    <w:p w:rsidR="000061ED" w:rsidRDefault="000061ED" w:rsidP="000061ED">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Следећи важан сегмент унапређења рада је и увођење формативног оцењивања у свим предметима. То је неопходно ради повећања свести ученика о важности личног ангажмана и одгвоорности у напредовању. Након спроведених обука у оквиру школе неопходно је да све стручна већа приступе раду на увођењу формативног оцењивања у наставу. Такође, то би требало да утиче на повећање ангажмана ученика. Они би требало да буду више укључени у процес планирања и реализације наставе а требало би да то директно утиче на њихову заинтересованост за наставни процес и лично напредовање.</w:t>
      </w:r>
    </w:p>
    <w:p w:rsidR="000061ED" w:rsidRDefault="000061ED" w:rsidP="000061E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Важан сегмент унапређења је и стручно усавршавање наставника. Наставници и стручна служба су похађали семинаре од великог значаја за унапређење процеса наставе а нарочито у сегменту рада са ученицима са посебним потребама и под посебним ризиком. То би требало наставити и у наредном периоду. Постоји и тенденција успостављања сарадње са предшколским установама због савремених трендова и програма </w:t>
      </w:r>
      <w:r>
        <w:rPr>
          <w:rFonts w:ascii="Times New Roman" w:hAnsi="Times New Roman" w:cs="Times New Roman"/>
          <w:sz w:val="24"/>
          <w:szCs w:val="24"/>
          <w:lang w:val="sr-Cyrl-RS"/>
        </w:rPr>
        <w:lastRenderedPageBreak/>
        <w:t xml:space="preserve">континуираног образовања, па ће то представљати важан сегмент ангажовања стручне службе и учитеља. </w:t>
      </w:r>
    </w:p>
    <w:p w:rsidR="000061ED" w:rsidRDefault="000061ED" w:rsidP="000061ED">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анализи успеха и дисциплине може се приметити да је средња оцена и број одличних ученика у школи висок. Већина ученика напредује у складу са својим могућностима. Због повећања броја прилагођених планова напредују и ученици који имају специфичне потребе и тешкоће. То треба наставити у наредном полугодишту. Сарадња са родитељима треба да остане интензивна и да се повећава на нивоу превентивних активности. Школа треба да остане отворена за сарадњу са другим институцијама јер је то помогло у ангажману са ученицима који су имали посебне тешкоће.</w:t>
      </w:r>
    </w:p>
    <w:p w:rsidR="00793193" w:rsidRPr="00AB7020" w:rsidRDefault="001B3C09" w:rsidP="00AB7020">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Улажемо много снаге и енергије у развој наше школе. Пројекти, сарадња са локалном заједницом, са општинским и републичким институцијама, стручни семинари и учешће на разним такмичењима представљају само неке од видљивих ефеката те енергије наставника и учитеља.</w:t>
      </w:r>
      <w:r>
        <w:rPr>
          <w:rFonts w:ascii="Times New Roman" w:hAnsi="Times New Roman" w:cs="Times New Roman"/>
          <w:sz w:val="24"/>
          <w:szCs w:val="24"/>
          <w:lang w:val="sr-Cyrl-RS"/>
        </w:rPr>
        <w:t xml:space="preserve"> Добра настава, посебна брига о деци, добри услови за рад и учењ – показатељи су нашег квалитета. </w:t>
      </w:r>
    </w:p>
    <w:p w:rsidR="00D960E2" w:rsidRPr="00B3433D" w:rsidRDefault="00D960E2" w:rsidP="00793193">
      <w:pPr>
        <w:rPr>
          <w:rFonts w:ascii="Times New Roman" w:hAnsi="Times New Roman" w:cs="Times New Roman"/>
          <w:b/>
          <w:sz w:val="28"/>
          <w:szCs w:val="24"/>
          <w:lang w:val="sr-Cyrl-RS"/>
        </w:rPr>
      </w:pPr>
      <w:r>
        <w:rPr>
          <w:rFonts w:ascii="Times New Roman" w:hAnsi="Times New Roman" w:cs="Times New Roman"/>
          <w:b/>
          <w:sz w:val="28"/>
          <w:szCs w:val="24"/>
          <w:lang w:val="sr-Cyrl-RS"/>
        </w:rPr>
        <w:t>РЕАЛИЗАЦИЈА ПРОГРАМА РАДА ДИРЕКТОРА</w:t>
      </w:r>
    </w:p>
    <w:p w:rsidR="00D960E2" w:rsidRDefault="00D960E2" w:rsidP="00D960E2">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Све активности груписале су се, усмеравале, организовале и реализовале у одређене правце-послове:</w:t>
      </w:r>
    </w:p>
    <w:p w:rsidR="00D960E2" w:rsidRDefault="00C55B82" w:rsidP="00D960E2">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D960E2">
        <w:rPr>
          <w:rFonts w:ascii="Times New Roman" w:hAnsi="Times New Roman" w:cs="Times New Roman"/>
          <w:sz w:val="24"/>
          <w:szCs w:val="24"/>
          <w:lang w:val="sr-Cyrl-RS"/>
        </w:rPr>
        <w:t>ослове општег карактера, припремања и организовања васпитно-образовног рада школе у целини, сагледавање и увида у све видове потреба за једно добро функционисање школе, коордницацију рада постојећих кадрова и усклађивање са постојећим капацитетима и захтевима, планирању, програмирању, увиду, анализирању и извештавању;</w:t>
      </w:r>
    </w:p>
    <w:p w:rsidR="00C55B82" w:rsidRDefault="00C55B82" w:rsidP="00D960E2">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послове инструктивно-педагошког рада;</w:t>
      </w:r>
    </w:p>
    <w:p w:rsidR="000F3E9F" w:rsidRPr="00AB7020" w:rsidRDefault="00C55B82" w:rsidP="00AB7020">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остали посови предвиђени Годишњим планом рада школе, посебним програмима, непредвиђени послови који произилазе из потреба ученика, чланова колектива, родитеља, друштвене средине и свакодневних обавеза.</w:t>
      </w:r>
    </w:p>
    <w:p w:rsidR="00C55B82" w:rsidRDefault="00C55B82" w:rsidP="00C55B82">
      <w:pPr>
        <w:jc w:val="center"/>
        <w:rPr>
          <w:rFonts w:ascii="Times New Roman" w:hAnsi="Times New Roman" w:cs="Times New Roman"/>
          <w:b/>
          <w:sz w:val="28"/>
          <w:szCs w:val="28"/>
        </w:rPr>
      </w:pPr>
      <w:r w:rsidRPr="00C55B82">
        <w:rPr>
          <w:rFonts w:ascii="Times New Roman" w:hAnsi="Times New Roman" w:cs="Times New Roman"/>
          <w:b/>
          <w:sz w:val="28"/>
          <w:szCs w:val="28"/>
        </w:rPr>
        <w:t>I</w:t>
      </w:r>
    </w:p>
    <w:p w:rsidR="00C55B82" w:rsidRDefault="00C55B82" w:rsidP="00C55B82">
      <w:pPr>
        <w:jc w:val="both"/>
        <w:rPr>
          <w:rFonts w:ascii="Times New Roman" w:hAnsi="Times New Roman" w:cs="Times New Roman"/>
          <w:b/>
          <w:sz w:val="28"/>
          <w:szCs w:val="28"/>
          <w:lang w:val="sr-Cyrl-RS"/>
        </w:rPr>
      </w:pPr>
      <w:r w:rsidRPr="00C55B82">
        <w:rPr>
          <w:rFonts w:ascii="Times New Roman" w:hAnsi="Times New Roman" w:cs="Times New Roman"/>
          <w:b/>
          <w:sz w:val="28"/>
          <w:szCs w:val="28"/>
          <w:lang w:val="sr-Cyrl-RS"/>
        </w:rPr>
        <w:t>Послови</w:t>
      </w:r>
      <w:r>
        <w:rPr>
          <w:rFonts w:ascii="Times New Roman" w:hAnsi="Times New Roman" w:cs="Times New Roman"/>
          <w:b/>
          <w:sz w:val="28"/>
          <w:szCs w:val="28"/>
          <w:lang w:val="sr-Cyrl-RS"/>
        </w:rPr>
        <w:t xml:space="preserve"> општег карактера</w:t>
      </w:r>
    </w:p>
    <w:p w:rsidR="00E173F5" w:rsidRDefault="00E173F5" w:rsidP="00E173F5">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разматрана су и решавана материјално-финансијска питања </w:t>
      </w:r>
    </w:p>
    <w:p w:rsidR="00E173F5" w:rsidRDefault="00E173F5" w:rsidP="00E173F5">
      <w:pPr>
        <w:pStyle w:val="ListParagraph"/>
        <w:numPr>
          <w:ilvl w:val="0"/>
          <w:numId w:val="3"/>
        </w:numPr>
        <w:jc w:val="both"/>
        <w:rPr>
          <w:rFonts w:ascii="Times New Roman" w:hAnsi="Times New Roman" w:cs="Times New Roman"/>
          <w:sz w:val="24"/>
          <w:szCs w:val="28"/>
          <w:lang w:val="sr-Cyrl-RS"/>
        </w:rPr>
      </w:pPr>
      <w:r w:rsidRPr="00E173F5">
        <w:rPr>
          <w:rFonts w:ascii="Times New Roman" w:hAnsi="Times New Roman" w:cs="Times New Roman"/>
          <w:sz w:val="24"/>
          <w:szCs w:val="28"/>
          <w:lang w:val="sr-Cyrl-RS"/>
        </w:rPr>
        <w:t>урађена су решења о радним односима и ст</w:t>
      </w:r>
      <w:r>
        <w:rPr>
          <w:rFonts w:ascii="Times New Roman" w:hAnsi="Times New Roman" w:cs="Times New Roman"/>
          <w:sz w:val="24"/>
          <w:szCs w:val="28"/>
          <w:lang w:val="sr-Cyrl-RS"/>
        </w:rPr>
        <w:t>руктура четрдесеточасовног рада</w:t>
      </w:r>
    </w:p>
    <w:p w:rsidR="00E173F5" w:rsidRPr="00E173F5" w:rsidRDefault="00E173F5" w:rsidP="00E173F5">
      <w:pPr>
        <w:pStyle w:val="ListParagraph"/>
        <w:numPr>
          <w:ilvl w:val="0"/>
          <w:numId w:val="3"/>
        </w:numPr>
        <w:jc w:val="both"/>
        <w:rPr>
          <w:rFonts w:ascii="Times New Roman" w:hAnsi="Times New Roman" w:cs="Times New Roman"/>
          <w:sz w:val="24"/>
          <w:szCs w:val="28"/>
          <w:lang w:val="sr-Cyrl-RS"/>
        </w:rPr>
      </w:pPr>
      <w:r w:rsidRPr="00E173F5">
        <w:rPr>
          <w:rFonts w:ascii="Times New Roman" w:hAnsi="Times New Roman" w:cs="Times New Roman"/>
          <w:sz w:val="24"/>
          <w:szCs w:val="28"/>
          <w:lang w:val="sr-Cyrl-RS"/>
        </w:rPr>
        <w:t>решавана су кадровска питања (анга</w:t>
      </w:r>
      <w:r>
        <w:rPr>
          <w:rFonts w:ascii="Times New Roman" w:hAnsi="Times New Roman" w:cs="Times New Roman"/>
          <w:sz w:val="24"/>
          <w:szCs w:val="28"/>
          <w:lang w:val="sr-Cyrl-RS"/>
        </w:rPr>
        <w:t>жоване замене...</w:t>
      </w:r>
      <w:r w:rsidRPr="00E173F5">
        <w:rPr>
          <w:rFonts w:ascii="Times New Roman" w:hAnsi="Times New Roman" w:cs="Times New Roman"/>
          <w:sz w:val="24"/>
          <w:szCs w:val="28"/>
          <w:lang w:val="sr-Cyrl-RS"/>
        </w:rPr>
        <w:t>)</w:t>
      </w:r>
    </w:p>
    <w:p w:rsidR="0063515F" w:rsidRDefault="00B3433D" w:rsidP="00B3433D">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остваривање развојног плана установе </w:t>
      </w:r>
    </w:p>
    <w:p w:rsidR="001B3C09" w:rsidRDefault="001B3C09" w:rsidP="00B3433D">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учешће у тимовима у за заштиту деце од насиља, злостављања и занемаривања</w:t>
      </w:r>
    </w:p>
    <w:p w:rsidR="001B3C09" w:rsidRDefault="001B3C09" w:rsidP="00B3433D">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инклузивно образовање</w:t>
      </w:r>
    </w:p>
    <w:p w:rsidR="00E173F5" w:rsidRPr="00B3433D" w:rsidRDefault="00E173F5" w:rsidP="00B3433D">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lastRenderedPageBreak/>
        <w:t>учествовање у изради плана за самовредновање</w:t>
      </w:r>
    </w:p>
    <w:p w:rsidR="0063515F" w:rsidRDefault="0063515F" w:rsidP="0063515F">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план активности инклузивног образовања  разрађен по учесницима и времену</w:t>
      </w:r>
    </w:p>
    <w:p w:rsidR="0063515F" w:rsidRDefault="00ED3E86" w:rsidP="0063515F">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утврђене дестинације </w:t>
      </w:r>
      <w:r w:rsidR="0063515F">
        <w:rPr>
          <w:rFonts w:ascii="Times New Roman" w:hAnsi="Times New Roman" w:cs="Times New Roman"/>
          <w:sz w:val="24"/>
          <w:szCs w:val="28"/>
          <w:lang w:val="sr-Cyrl-RS"/>
        </w:rPr>
        <w:t>излета</w:t>
      </w:r>
      <w:r w:rsidR="00E173F5">
        <w:rPr>
          <w:rFonts w:ascii="Times New Roman" w:hAnsi="Times New Roman" w:cs="Times New Roman"/>
          <w:sz w:val="24"/>
          <w:szCs w:val="28"/>
          <w:lang w:val="sr-Cyrl-RS"/>
        </w:rPr>
        <w:t>,</w:t>
      </w:r>
      <w:r w:rsidR="0063515F">
        <w:rPr>
          <w:rFonts w:ascii="Times New Roman" w:hAnsi="Times New Roman" w:cs="Times New Roman"/>
          <w:sz w:val="24"/>
          <w:szCs w:val="28"/>
          <w:lang w:val="sr-Cyrl-RS"/>
        </w:rPr>
        <w:t xml:space="preserve"> екскурзија</w:t>
      </w:r>
      <w:r w:rsidR="00E173F5">
        <w:rPr>
          <w:rFonts w:ascii="Times New Roman" w:hAnsi="Times New Roman" w:cs="Times New Roman"/>
          <w:sz w:val="24"/>
          <w:szCs w:val="28"/>
          <w:lang w:val="sr-Cyrl-RS"/>
        </w:rPr>
        <w:t xml:space="preserve"> и наставе у природи</w:t>
      </w:r>
    </w:p>
    <w:p w:rsidR="00E173F5" w:rsidRDefault="0063515F" w:rsidP="0063515F">
      <w:pPr>
        <w:pStyle w:val="ListParagraph"/>
        <w:numPr>
          <w:ilvl w:val="0"/>
          <w:numId w:val="3"/>
        </w:numPr>
        <w:jc w:val="both"/>
        <w:rPr>
          <w:rFonts w:ascii="Times New Roman" w:hAnsi="Times New Roman" w:cs="Times New Roman"/>
          <w:sz w:val="24"/>
          <w:szCs w:val="28"/>
          <w:lang w:val="sr-Cyrl-RS"/>
        </w:rPr>
      </w:pPr>
      <w:r w:rsidRPr="00E173F5">
        <w:rPr>
          <w:rFonts w:ascii="Times New Roman" w:hAnsi="Times New Roman" w:cs="Times New Roman"/>
          <w:sz w:val="24"/>
          <w:szCs w:val="28"/>
          <w:lang w:val="sr-Cyrl-RS"/>
        </w:rPr>
        <w:t xml:space="preserve">сагледана је општа припремљеност школе </w:t>
      </w:r>
    </w:p>
    <w:p w:rsidR="0063515F" w:rsidRPr="00E173F5" w:rsidRDefault="00E173F5" w:rsidP="0063515F">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потписани</w:t>
      </w:r>
      <w:r w:rsidR="0063515F" w:rsidRPr="00E173F5">
        <w:rPr>
          <w:rFonts w:ascii="Times New Roman" w:hAnsi="Times New Roman" w:cs="Times New Roman"/>
          <w:sz w:val="24"/>
          <w:szCs w:val="28"/>
          <w:lang w:val="sr-Cyrl-RS"/>
        </w:rPr>
        <w:t xml:space="preserve"> су уговори за издавање простора, контролисана је њихова наплата и тиме обезбедила боље услове за рад школе</w:t>
      </w:r>
    </w:p>
    <w:p w:rsidR="0063515F" w:rsidRDefault="0063515F" w:rsidP="0063515F">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организовање и вођење Савета родитеља и Школског одбора</w:t>
      </w:r>
    </w:p>
    <w:p w:rsidR="0063515F" w:rsidRDefault="000F3E9F" w:rsidP="0063515F">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организација културних манифестација, обележавање значајних датума </w:t>
      </w:r>
    </w:p>
    <w:p w:rsidR="000F3E9F" w:rsidRDefault="000F3E9F" w:rsidP="0063515F">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учествовање у раду директора општине и града</w:t>
      </w:r>
    </w:p>
    <w:p w:rsidR="000F3E9F" w:rsidRDefault="000F3E9F" w:rsidP="0063515F">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планирана је набавка потребних наставних средстава, учила...</w:t>
      </w:r>
    </w:p>
    <w:p w:rsidR="000F3E9F" w:rsidRDefault="000F3E9F" w:rsidP="0063515F">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организација и рад школске библиотеке</w:t>
      </w:r>
    </w:p>
    <w:p w:rsidR="000F3E9F" w:rsidRDefault="000F3E9F" w:rsidP="001B3C09">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координација у раду помоћника директора, рачуноводства, секретара, стручних сарадника</w:t>
      </w:r>
    </w:p>
    <w:p w:rsidR="001B3C09" w:rsidRDefault="001B3C09" w:rsidP="001B3C09">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организација школских манифестација (пријем првака, новогодишњи базар и др.)</w:t>
      </w:r>
    </w:p>
    <w:p w:rsidR="001B3C09" w:rsidRPr="001B3C09" w:rsidRDefault="001B3C09" w:rsidP="001B3C09">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организација спортских такмичења</w:t>
      </w:r>
    </w:p>
    <w:p w:rsidR="000F3E9F" w:rsidRDefault="000F3E9F" w:rsidP="0063515F">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рад школске кухиње</w:t>
      </w:r>
      <w:r w:rsidR="00E173F5">
        <w:rPr>
          <w:rFonts w:ascii="Times New Roman" w:hAnsi="Times New Roman" w:cs="Times New Roman"/>
          <w:sz w:val="24"/>
          <w:szCs w:val="28"/>
          <w:lang w:val="sr-Cyrl-RS"/>
        </w:rPr>
        <w:t xml:space="preserve"> (надгледање кетеринг службе)</w:t>
      </w:r>
    </w:p>
    <w:p w:rsidR="000F3E9F" w:rsidRDefault="000F3E9F" w:rsidP="0063515F">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праћење рада продуженог боравка</w:t>
      </w:r>
    </w:p>
    <w:p w:rsidR="000F3E9F" w:rsidRDefault="000F3E9F" w:rsidP="0063515F">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учешће у избору и реализацији семинара и осталих облика стручног усавршавања</w:t>
      </w:r>
    </w:p>
    <w:p w:rsidR="000F3E9F" w:rsidRDefault="000F3E9F" w:rsidP="0063515F">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сарадња са наставницима и стручном службом, рад на мотивацији, организацији и реализацији предстојећих такмичења</w:t>
      </w:r>
    </w:p>
    <w:p w:rsidR="000F3E9F" w:rsidRPr="00AB7020" w:rsidRDefault="000F3E9F" w:rsidP="00AB7020">
      <w:pPr>
        <w:pStyle w:val="ListParagraph"/>
        <w:numPr>
          <w:ilvl w:val="0"/>
          <w:numId w:val="3"/>
        </w:numPr>
        <w:jc w:val="both"/>
        <w:rPr>
          <w:rFonts w:ascii="Times New Roman" w:hAnsi="Times New Roman" w:cs="Times New Roman"/>
          <w:sz w:val="24"/>
          <w:szCs w:val="28"/>
          <w:lang w:val="sr-Cyrl-RS"/>
        </w:rPr>
      </w:pPr>
      <w:r>
        <w:rPr>
          <w:rFonts w:ascii="Times New Roman" w:hAnsi="Times New Roman" w:cs="Times New Roman"/>
          <w:sz w:val="24"/>
          <w:szCs w:val="28"/>
          <w:lang w:val="sr-Cyrl-RS"/>
        </w:rPr>
        <w:t>сарадњ</w:t>
      </w:r>
      <w:r w:rsidR="00E173F5">
        <w:rPr>
          <w:rFonts w:ascii="Times New Roman" w:hAnsi="Times New Roman" w:cs="Times New Roman"/>
          <w:sz w:val="24"/>
          <w:szCs w:val="28"/>
          <w:lang w:val="sr-Cyrl-RS"/>
        </w:rPr>
        <w:t>а са друшвеном средином: МУП, ДЗ</w:t>
      </w:r>
      <w:r>
        <w:rPr>
          <w:rFonts w:ascii="Times New Roman" w:hAnsi="Times New Roman" w:cs="Times New Roman"/>
          <w:sz w:val="24"/>
          <w:szCs w:val="28"/>
          <w:lang w:val="sr-Cyrl-RS"/>
        </w:rPr>
        <w:t xml:space="preserve"> Звездара, општина Звездара, град, црквом Св. Пантелејмон, спортским клубовима, удружењима</w:t>
      </w:r>
    </w:p>
    <w:p w:rsidR="000F3E9F" w:rsidRDefault="000F3E9F" w:rsidP="000F3E9F">
      <w:pPr>
        <w:jc w:val="center"/>
        <w:rPr>
          <w:rFonts w:ascii="Times New Roman" w:hAnsi="Times New Roman" w:cs="Times New Roman"/>
          <w:b/>
          <w:sz w:val="28"/>
          <w:szCs w:val="28"/>
        </w:rPr>
      </w:pPr>
      <w:r>
        <w:rPr>
          <w:rFonts w:ascii="Times New Roman" w:hAnsi="Times New Roman" w:cs="Times New Roman"/>
          <w:b/>
          <w:sz w:val="28"/>
          <w:szCs w:val="28"/>
        </w:rPr>
        <w:t>II</w:t>
      </w:r>
    </w:p>
    <w:p w:rsidR="000F3E9F" w:rsidRDefault="000F3E9F" w:rsidP="000F3E9F">
      <w:pPr>
        <w:jc w:val="both"/>
        <w:rPr>
          <w:rFonts w:ascii="Times New Roman" w:hAnsi="Times New Roman" w:cs="Times New Roman"/>
          <w:b/>
          <w:sz w:val="28"/>
          <w:szCs w:val="28"/>
          <w:lang w:val="sr-Cyrl-RS"/>
        </w:rPr>
      </w:pPr>
      <w:r>
        <w:rPr>
          <w:rFonts w:ascii="Times New Roman" w:hAnsi="Times New Roman" w:cs="Times New Roman"/>
          <w:b/>
          <w:sz w:val="28"/>
          <w:szCs w:val="28"/>
          <w:lang w:val="sr-Cyrl-RS"/>
        </w:rPr>
        <w:t>Инструктивно-педагошки рад:</w:t>
      </w:r>
    </w:p>
    <w:p w:rsidR="000F3E9F" w:rsidRDefault="000F3E9F" w:rsidP="000F3E9F">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директор школе је припремао и водио </w:t>
      </w:r>
      <w:r w:rsidR="00E31661">
        <w:rPr>
          <w:rFonts w:ascii="Times New Roman" w:hAnsi="Times New Roman" w:cs="Times New Roman"/>
          <w:sz w:val="24"/>
          <w:szCs w:val="28"/>
          <w:lang w:val="sr-Cyrl-RS"/>
        </w:rPr>
        <w:t>седнице Наставничког већа, присуствовао седницама и анализирао рад одељенских и стручних већа, руководио радом Педагошког колегијума</w:t>
      </w:r>
    </w:p>
    <w:p w:rsidR="00E31661" w:rsidRDefault="00E31661" w:rsidP="000F3E9F">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сарадња и рада у тимовима за школско развојно планирање, самовредновање, инклузивно образовање, тимом за безбедност</w:t>
      </w:r>
    </w:p>
    <w:p w:rsidR="00E31661" w:rsidRDefault="00E31661" w:rsidP="000F3E9F">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сарадња са Стручном службом – предаја месечних планова наставника и њихова усклађеност са реализацијом наставе</w:t>
      </w:r>
    </w:p>
    <w:p w:rsidR="00E31661" w:rsidRDefault="00E31661" w:rsidP="000F3E9F">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преглед педагошке документације</w:t>
      </w:r>
      <w:r w:rsidR="00E173F5">
        <w:rPr>
          <w:rFonts w:ascii="Times New Roman" w:hAnsi="Times New Roman" w:cs="Times New Roman"/>
          <w:sz w:val="24"/>
          <w:szCs w:val="28"/>
          <w:lang w:val="sr-Cyrl-RS"/>
        </w:rPr>
        <w:t xml:space="preserve"> и еДневника</w:t>
      </w:r>
    </w:p>
    <w:p w:rsidR="00E31661" w:rsidRDefault="00E31661" w:rsidP="000F3E9F">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инструктивни рад са учитељима продуженог боравка у циљу што рационалнијег коришћења и смањења оптерећења ученика </w:t>
      </w:r>
    </w:p>
    <w:p w:rsidR="00E31661" w:rsidRDefault="00E31661" w:rsidP="000F3E9F">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увид у часове редовне наставе, угледне часове</w:t>
      </w:r>
    </w:p>
    <w:p w:rsidR="00DB7DE9" w:rsidRPr="00E173F5" w:rsidRDefault="00DB7DE9" w:rsidP="00E173F5">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lastRenderedPageBreak/>
        <w:t xml:space="preserve">праћење извођења допунске, додатне наставе, ваннаставних активности, часове одељенског старешине </w:t>
      </w:r>
    </w:p>
    <w:p w:rsidR="00DB7DE9" w:rsidRDefault="00DB7DE9" w:rsidP="000F3E9F">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анализа реализованог фонда часова уз осврт на начин надокнаде часова </w:t>
      </w:r>
    </w:p>
    <w:p w:rsidR="00DB7DE9" w:rsidRDefault="00DB7DE9" w:rsidP="000F3E9F">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припреме, организација и анализа успеха </w:t>
      </w:r>
      <w:r w:rsidR="00874D1D">
        <w:rPr>
          <w:rFonts w:ascii="Times New Roman" w:hAnsi="Times New Roman" w:cs="Times New Roman"/>
          <w:sz w:val="24"/>
          <w:szCs w:val="28"/>
          <w:lang w:val="sr-Cyrl-RS"/>
        </w:rPr>
        <w:t>и дисциплине сходно утврђеном календару</w:t>
      </w:r>
    </w:p>
    <w:p w:rsidR="00C55B82" w:rsidRDefault="00DB7DE9" w:rsidP="00C55B82">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индивидуални и групни разговори и саветодавни рад са ученицима која су показала тешкоће у прилагођавању и агресивном и непримереном понашању као и у раду са децом која имају потешкоће у породицама, укључени родиељи, стручни сарадници</w:t>
      </w:r>
    </w:p>
    <w:p w:rsidR="00DB7DE9" w:rsidRDefault="00DB7DE9" w:rsidP="00C55B82">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посебна пажња је посвећена укупној безбедности у школи </w:t>
      </w:r>
    </w:p>
    <w:p w:rsidR="00DB7DE9" w:rsidRDefault="00DB7DE9" w:rsidP="00C55B82">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увид, анализа и надзор свих видова васпитно-образовног рада наставника и стручних сарадника</w:t>
      </w:r>
    </w:p>
    <w:p w:rsidR="00DB7DE9" w:rsidRDefault="00ED3A4A" w:rsidP="00C55B82">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планско посећивање часова, посета часовима наставника приправника који се припремају и полажу лиценцу. Након посећених часова урађена је педагошка анализа о свим аспектима часа</w:t>
      </w:r>
    </w:p>
    <w:p w:rsidR="00E173F5" w:rsidRDefault="00E173F5" w:rsidP="00C55B82">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праћење и вредновање квалитета наставе и ваннаставних активности</w:t>
      </w:r>
    </w:p>
    <w:p w:rsidR="00E173F5" w:rsidRDefault="00E173F5" w:rsidP="00C55B82">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организација посете ученика различитим културним институцијама у сарадњи са задуженим наставницима</w:t>
      </w:r>
    </w:p>
    <w:p w:rsidR="00ED3A4A" w:rsidRPr="00B12034" w:rsidRDefault="006830AB" w:rsidP="00E173F5">
      <w:pPr>
        <w:pStyle w:val="ListParagraph"/>
        <w:numPr>
          <w:ilvl w:val="0"/>
          <w:numId w:val="4"/>
        </w:numPr>
        <w:jc w:val="both"/>
        <w:rPr>
          <w:rFonts w:ascii="Times New Roman" w:hAnsi="Times New Roman" w:cs="Times New Roman"/>
          <w:sz w:val="24"/>
          <w:szCs w:val="28"/>
          <w:lang w:val="sr-Cyrl-RS"/>
        </w:rPr>
      </w:pPr>
      <w:r>
        <w:rPr>
          <w:rFonts w:ascii="Times New Roman" w:hAnsi="Times New Roman" w:cs="Times New Roman"/>
          <w:sz w:val="24"/>
          <w:szCs w:val="28"/>
          <w:lang w:val="sr-Cyrl-RS"/>
        </w:rPr>
        <w:t>учешће у раду ђачког парламента</w:t>
      </w:r>
    </w:p>
    <w:p w:rsidR="00ED3A4A" w:rsidRPr="00ED3A4A" w:rsidRDefault="00ED3A4A" w:rsidP="00ED3A4A">
      <w:pPr>
        <w:jc w:val="center"/>
        <w:rPr>
          <w:rFonts w:ascii="Times New Roman" w:hAnsi="Times New Roman" w:cs="Times New Roman"/>
          <w:b/>
          <w:sz w:val="28"/>
          <w:szCs w:val="28"/>
          <w:lang w:val="sr-Cyrl-RS"/>
        </w:rPr>
      </w:pPr>
      <w:r>
        <w:rPr>
          <w:rFonts w:ascii="Times New Roman" w:hAnsi="Times New Roman" w:cs="Times New Roman"/>
          <w:b/>
          <w:sz w:val="28"/>
          <w:szCs w:val="28"/>
        </w:rPr>
        <w:t>III</w:t>
      </w:r>
    </w:p>
    <w:p w:rsidR="00ED3A4A" w:rsidRDefault="00ED3A4A" w:rsidP="00ED3A4A">
      <w:pPr>
        <w:jc w:val="both"/>
        <w:rPr>
          <w:rFonts w:ascii="Times New Roman" w:hAnsi="Times New Roman" w:cs="Times New Roman"/>
          <w:b/>
          <w:sz w:val="28"/>
          <w:szCs w:val="28"/>
          <w:lang w:val="sr-Cyrl-RS"/>
        </w:rPr>
      </w:pPr>
      <w:r>
        <w:rPr>
          <w:rFonts w:ascii="Times New Roman" w:hAnsi="Times New Roman" w:cs="Times New Roman"/>
          <w:b/>
          <w:sz w:val="28"/>
          <w:szCs w:val="28"/>
          <w:lang w:val="sr-Cyrl-RS"/>
        </w:rPr>
        <w:t>Послови произашли из потреба ученика, наставника, родитеља</w:t>
      </w:r>
    </w:p>
    <w:p w:rsidR="00ED3A4A" w:rsidRDefault="00ED3A4A" w:rsidP="00ED3A4A">
      <w:pPr>
        <w:jc w:val="both"/>
        <w:rPr>
          <w:rFonts w:ascii="Times New Roman" w:hAnsi="Times New Roman" w:cs="Times New Roman"/>
          <w:sz w:val="24"/>
          <w:szCs w:val="28"/>
          <w:lang w:val="sr-Cyrl-RS"/>
        </w:rPr>
      </w:pPr>
      <w:r>
        <w:rPr>
          <w:rFonts w:ascii="Times New Roman" w:hAnsi="Times New Roman" w:cs="Times New Roman"/>
          <w:sz w:val="24"/>
          <w:szCs w:val="28"/>
          <w:lang w:val="sr-Cyrl-RS"/>
        </w:rPr>
        <w:tab/>
        <w:t xml:space="preserve">Сарадња породице и школе је најважнији сегмент. Могућности и облици рада су реализовани у зависности од проблема који се јављао и захтева који су дати. </w:t>
      </w:r>
    </w:p>
    <w:p w:rsidR="00ED3A4A" w:rsidRDefault="00ED3A4A" w:rsidP="00ED3A4A">
      <w:pPr>
        <w:jc w:val="both"/>
        <w:rPr>
          <w:rFonts w:ascii="Times New Roman" w:hAnsi="Times New Roman" w:cs="Times New Roman"/>
          <w:sz w:val="24"/>
          <w:szCs w:val="28"/>
          <w:lang w:val="sr-Cyrl-RS"/>
        </w:rPr>
      </w:pPr>
      <w:r>
        <w:rPr>
          <w:rFonts w:ascii="Times New Roman" w:hAnsi="Times New Roman" w:cs="Times New Roman"/>
          <w:sz w:val="24"/>
          <w:szCs w:val="28"/>
          <w:lang w:val="sr-Cyrl-RS"/>
        </w:rPr>
        <w:tab/>
        <w:t>Кроз индивидуалне разговоре са родитељима и наставницима налазила су се најадекватнија р</w:t>
      </w:r>
      <w:r w:rsidR="00E173F5">
        <w:rPr>
          <w:rFonts w:ascii="Times New Roman" w:hAnsi="Times New Roman" w:cs="Times New Roman"/>
          <w:sz w:val="24"/>
          <w:szCs w:val="28"/>
          <w:lang w:val="sr-Cyrl-RS"/>
        </w:rPr>
        <w:t xml:space="preserve">ешења. Својим наступом као </w:t>
      </w:r>
      <w:r>
        <w:rPr>
          <w:rFonts w:ascii="Times New Roman" w:hAnsi="Times New Roman" w:cs="Times New Roman"/>
          <w:sz w:val="24"/>
          <w:szCs w:val="28"/>
          <w:lang w:val="sr-Cyrl-RS"/>
        </w:rPr>
        <w:t>диретор тежи</w:t>
      </w:r>
      <w:r w:rsidR="00E173F5">
        <w:rPr>
          <w:rFonts w:ascii="Times New Roman" w:hAnsi="Times New Roman" w:cs="Times New Roman"/>
          <w:sz w:val="24"/>
          <w:szCs w:val="28"/>
          <w:lang w:val="sr-Cyrl-RS"/>
        </w:rPr>
        <w:t xml:space="preserve">м да стварам </w:t>
      </w:r>
      <w:r>
        <w:rPr>
          <w:rFonts w:ascii="Times New Roman" w:hAnsi="Times New Roman" w:cs="Times New Roman"/>
          <w:sz w:val="24"/>
          <w:szCs w:val="28"/>
          <w:lang w:val="sr-Cyrl-RS"/>
        </w:rPr>
        <w:t>пријатну климу за разговор, уз пуно поштовање личности родитеља, наставника и ученика.</w:t>
      </w:r>
      <w:r w:rsidR="001B3C09">
        <w:rPr>
          <w:rFonts w:ascii="Times New Roman" w:hAnsi="Times New Roman" w:cs="Times New Roman"/>
          <w:sz w:val="24"/>
          <w:szCs w:val="28"/>
          <w:lang w:val="sr-Cyrl-RS"/>
        </w:rPr>
        <w:t xml:space="preserve"> Током овог полугодишта начела су се</w:t>
      </w:r>
      <w:r w:rsidR="0076701C">
        <w:rPr>
          <w:rFonts w:ascii="Times New Roman" w:hAnsi="Times New Roman" w:cs="Times New Roman"/>
          <w:sz w:val="24"/>
          <w:szCs w:val="28"/>
          <w:lang w:val="sr-Cyrl-RS"/>
        </w:rPr>
        <w:t xml:space="preserve"> питања везана за помоћ социјално слабијим породицама ученика, обраћање пажње и рад са талентованим ученицима.</w:t>
      </w:r>
    </w:p>
    <w:p w:rsidR="006830AB" w:rsidRDefault="0076701C" w:rsidP="00ED3A4A">
      <w:pPr>
        <w:jc w:val="both"/>
        <w:rPr>
          <w:rFonts w:ascii="Times New Roman" w:hAnsi="Times New Roman" w:cs="Times New Roman"/>
          <w:sz w:val="24"/>
          <w:szCs w:val="28"/>
          <w:lang w:val="sr-Cyrl-RS"/>
        </w:rPr>
      </w:pPr>
      <w:r>
        <w:rPr>
          <w:rFonts w:ascii="Times New Roman" w:hAnsi="Times New Roman" w:cs="Times New Roman"/>
          <w:sz w:val="24"/>
          <w:szCs w:val="28"/>
          <w:lang w:val="sr-Cyrl-RS"/>
        </w:rPr>
        <w:tab/>
        <w:t>Одржани су састанци са родитељима или групом родитеља</w:t>
      </w:r>
      <w:r w:rsidR="005B1ED0">
        <w:rPr>
          <w:rFonts w:ascii="Times New Roman" w:hAnsi="Times New Roman" w:cs="Times New Roman"/>
          <w:sz w:val="24"/>
          <w:szCs w:val="28"/>
        </w:rPr>
        <w:t xml:space="preserve">, </w:t>
      </w:r>
      <w:r w:rsidR="005B1ED0">
        <w:rPr>
          <w:rFonts w:ascii="Times New Roman" w:hAnsi="Times New Roman" w:cs="Times New Roman"/>
          <w:sz w:val="24"/>
          <w:szCs w:val="28"/>
          <w:lang w:val="sr-Cyrl-RS"/>
        </w:rPr>
        <w:t>чија деца слабо уче или имају проблеме у поштовању дисцпл</w:t>
      </w:r>
      <w:r w:rsidR="006830AB">
        <w:rPr>
          <w:rFonts w:ascii="Times New Roman" w:hAnsi="Times New Roman" w:cs="Times New Roman"/>
          <w:sz w:val="24"/>
          <w:szCs w:val="28"/>
          <w:lang w:val="sr-Cyrl-RS"/>
        </w:rPr>
        <w:t xml:space="preserve">ине и правила понашања у школи. </w:t>
      </w:r>
      <w:r w:rsidR="00F64610">
        <w:rPr>
          <w:rFonts w:ascii="Times New Roman" w:hAnsi="Times New Roman" w:cs="Times New Roman"/>
          <w:sz w:val="24"/>
          <w:szCs w:val="28"/>
          <w:lang w:val="sr-Cyrl-RS"/>
        </w:rPr>
        <w:t>Сарадња са Саветом родитеља је остварена у с</w:t>
      </w:r>
      <w:r w:rsidR="006C49DC">
        <w:rPr>
          <w:rFonts w:ascii="Times New Roman" w:hAnsi="Times New Roman" w:cs="Times New Roman"/>
          <w:sz w:val="24"/>
          <w:szCs w:val="28"/>
          <w:lang w:val="sr-Cyrl-RS"/>
        </w:rPr>
        <w:t>к</w:t>
      </w:r>
      <w:r w:rsidR="00793193">
        <w:rPr>
          <w:rFonts w:ascii="Times New Roman" w:hAnsi="Times New Roman" w:cs="Times New Roman"/>
          <w:sz w:val="24"/>
          <w:szCs w:val="28"/>
          <w:lang w:val="sr-Cyrl-RS"/>
        </w:rPr>
        <w:t xml:space="preserve">ладу </w:t>
      </w:r>
      <w:r w:rsidR="00F97193">
        <w:rPr>
          <w:rFonts w:ascii="Times New Roman" w:hAnsi="Times New Roman" w:cs="Times New Roman"/>
          <w:sz w:val="24"/>
          <w:szCs w:val="28"/>
          <w:lang w:val="sr-Cyrl-RS"/>
        </w:rPr>
        <w:t>са законом</w:t>
      </w:r>
      <w:r w:rsidR="001B3C09">
        <w:rPr>
          <w:rFonts w:ascii="Times New Roman" w:hAnsi="Times New Roman" w:cs="Times New Roman"/>
          <w:sz w:val="24"/>
          <w:szCs w:val="28"/>
          <w:lang w:val="sr-Cyrl-RS"/>
        </w:rPr>
        <w:t>, одржане су две седнице. Д</w:t>
      </w:r>
      <w:r w:rsidR="00B6185B">
        <w:rPr>
          <w:rFonts w:ascii="Times New Roman" w:hAnsi="Times New Roman" w:cs="Times New Roman"/>
          <w:sz w:val="24"/>
          <w:szCs w:val="28"/>
          <w:lang w:val="sr-Cyrl-RS"/>
        </w:rPr>
        <w:t>обра комуникација, пуна информисаност, конструктивни предлози и активно учешће родитеља у решавању свих проблема је основно обележје овог органа школе.</w:t>
      </w:r>
      <w:r w:rsidR="006830AB">
        <w:rPr>
          <w:rFonts w:ascii="Times New Roman" w:hAnsi="Times New Roman" w:cs="Times New Roman"/>
          <w:sz w:val="24"/>
          <w:szCs w:val="28"/>
          <w:lang w:val="sr-Cyrl-RS"/>
        </w:rPr>
        <w:t xml:space="preserve"> </w:t>
      </w:r>
    </w:p>
    <w:p w:rsidR="00F64610" w:rsidRDefault="00F64610" w:rsidP="006830AB">
      <w:pPr>
        <w:ind w:firstLine="720"/>
        <w:jc w:val="both"/>
        <w:rPr>
          <w:rFonts w:ascii="Times New Roman" w:hAnsi="Times New Roman" w:cs="Times New Roman"/>
          <w:sz w:val="24"/>
          <w:szCs w:val="28"/>
          <w:lang w:val="sr-Cyrl-RS"/>
        </w:rPr>
      </w:pPr>
      <w:r>
        <w:rPr>
          <w:rFonts w:ascii="Times New Roman" w:hAnsi="Times New Roman" w:cs="Times New Roman"/>
          <w:sz w:val="24"/>
          <w:szCs w:val="28"/>
          <w:lang w:val="sr-Cyrl-RS"/>
        </w:rPr>
        <w:t>Изузетна сарадња са школским одбором и подршка свим акцијама у школи омо</w:t>
      </w:r>
      <w:r w:rsidR="006C49DC">
        <w:rPr>
          <w:rFonts w:ascii="Times New Roman" w:hAnsi="Times New Roman" w:cs="Times New Roman"/>
          <w:sz w:val="24"/>
          <w:szCs w:val="28"/>
          <w:lang w:val="sr-Cyrl-RS"/>
        </w:rPr>
        <w:t xml:space="preserve">гућила је да се настава </w:t>
      </w:r>
      <w:r w:rsidR="00793193">
        <w:rPr>
          <w:rFonts w:ascii="Times New Roman" w:hAnsi="Times New Roman" w:cs="Times New Roman"/>
          <w:sz w:val="24"/>
          <w:szCs w:val="28"/>
          <w:lang w:val="sr-Cyrl-RS"/>
        </w:rPr>
        <w:t xml:space="preserve">у </w:t>
      </w:r>
      <w:r w:rsidR="00B6185B">
        <w:rPr>
          <w:rFonts w:ascii="Times New Roman" w:hAnsi="Times New Roman" w:cs="Times New Roman"/>
          <w:sz w:val="24"/>
          <w:szCs w:val="28"/>
          <w:lang w:val="sr-Cyrl-RS"/>
        </w:rPr>
        <w:t xml:space="preserve">првом полугодишту школске 2022/23 године успешно реализовала. </w:t>
      </w:r>
      <w:r>
        <w:rPr>
          <w:rFonts w:ascii="Times New Roman" w:hAnsi="Times New Roman" w:cs="Times New Roman"/>
          <w:sz w:val="24"/>
          <w:szCs w:val="28"/>
          <w:lang w:val="sr-Cyrl-RS"/>
        </w:rPr>
        <w:t xml:space="preserve">Школски одбор се бавио свим темама из свог делокруга. Директор школе </w:t>
      </w:r>
      <w:r>
        <w:rPr>
          <w:rFonts w:ascii="Times New Roman" w:hAnsi="Times New Roman" w:cs="Times New Roman"/>
          <w:sz w:val="24"/>
          <w:szCs w:val="28"/>
          <w:lang w:val="sr-Cyrl-RS"/>
        </w:rPr>
        <w:lastRenderedPageBreak/>
        <w:t xml:space="preserve">извештавао је чланове одбора о свим активностима у школи, а у складу са Законом припремао документе и материјале за одлуке </w:t>
      </w:r>
      <w:r w:rsidR="006C49DC">
        <w:rPr>
          <w:rFonts w:ascii="Times New Roman" w:hAnsi="Times New Roman" w:cs="Times New Roman"/>
          <w:sz w:val="24"/>
          <w:szCs w:val="28"/>
          <w:lang w:val="sr-Cyrl-RS"/>
        </w:rPr>
        <w:t>у</w:t>
      </w:r>
      <w:r>
        <w:rPr>
          <w:rFonts w:ascii="Times New Roman" w:hAnsi="Times New Roman" w:cs="Times New Roman"/>
          <w:sz w:val="24"/>
          <w:szCs w:val="28"/>
          <w:lang w:val="sr-Cyrl-RS"/>
        </w:rPr>
        <w:t xml:space="preserve"> надлежности школског одбора.</w:t>
      </w:r>
    </w:p>
    <w:p w:rsidR="005B1ED0" w:rsidRDefault="005B1ED0" w:rsidP="00ED3A4A">
      <w:pPr>
        <w:jc w:val="both"/>
        <w:rPr>
          <w:rFonts w:ascii="Times New Roman" w:hAnsi="Times New Roman" w:cs="Times New Roman"/>
          <w:sz w:val="24"/>
          <w:szCs w:val="28"/>
          <w:lang w:val="sr-Cyrl-RS"/>
        </w:rPr>
      </w:pPr>
      <w:r>
        <w:rPr>
          <w:rFonts w:ascii="Times New Roman" w:hAnsi="Times New Roman" w:cs="Times New Roman"/>
          <w:sz w:val="24"/>
          <w:szCs w:val="28"/>
          <w:lang w:val="sr-Cyrl-RS"/>
        </w:rPr>
        <w:tab/>
        <w:t>У циљу подизања квалитета рада одељенских заједница радило се на развијању јачања осећања другарства и припадности групи.</w:t>
      </w:r>
      <w:r w:rsidR="00793193">
        <w:rPr>
          <w:rFonts w:ascii="Times New Roman" w:hAnsi="Times New Roman" w:cs="Times New Roman"/>
          <w:sz w:val="24"/>
          <w:szCs w:val="28"/>
          <w:lang w:val="sr-Cyrl-RS"/>
        </w:rPr>
        <w:t xml:space="preserve"> С обзиром да је дигитално насиље велики друштвени проблем, на часовима одељенске зајденице су реализована предавања едукативног карактера у вези са превентивним деловањем у циљу спречавања дигиталног насиља. </w:t>
      </w:r>
    </w:p>
    <w:p w:rsidR="00F97193" w:rsidRDefault="005B1ED0" w:rsidP="00ED3A4A">
      <w:pPr>
        <w:jc w:val="both"/>
        <w:rPr>
          <w:rFonts w:ascii="Times New Roman" w:hAnsi="Times New Roman" w:cs="Times New Roman"/>
          <w:sz w:val="24"/>
          <w:szCs w:val="28"/>
          <w:lang w:val="sr-Cyrl-RS"/>
        </w:rPr>
      </w:pPr>
      <w:r>
        <w:rPr>
          <w:rFonts w:ascii="Times New Roman" w:hAnsi="Times New Roman" w:cs="Times New Roman"/>
          <w:sz w:val="24"/>
          <w:szCs w:val="28"/>
          <w:lang w:val="sr-Cyrl-RS"/>
        </w:rPr>
        <w:tab/>
        <w:t>Континуирано се посвећивала пажња надареним ученицима, који су освајали награде на такмичењима и на тај начин доприносили подизању угледа школе.</w:t>
      </w:r>
      <w:r w:rsidR="006C49DC">
        <w:rPr>
          <w:rFonts w:ascii="Times New Roman" w:hAnsi="Times New Roman" w:cs="Times New Roman"/>
          <w:sz w:val="24"/>
          <w:szCs w:val="28"/>
          <w:lang w:val="sr-Cyrl-RS"/>
        </w:rPr>
        <w:t xml:space="preserve"> </w:t>
      </w:r>
      <w:r w:rsidR="00F97193">
        <w:rPr>
          <w:rFonts w:ascii="Times New Roman" w:hAnsi="Times New Roman" w:cs="Times New Roman"/>
          <w:sz w:val="24"/>
          <w:szCs w:val="28"/>
          <w:lang w:val="sr-Cyrl-RS"/>
        </w:rPr>
        <w:t xml:space="preserve">На крају наставне године </w:t>
      </w:r>
      <w:r w:rsidR="00B6185B">
        <w:rPr>
          <w:rFonts w:ascii="Times New Roman" w:hAnsi="Times New Roman" w:cs="Times New Roman"/>
          <w:sz w:val="24"/>
          <w:szCs w:val="28"/>
          <w:lang w:val="sr-Cyrl-RS"/>
        </w:rPr>
        <w:t>планирамо да успешне ученике наградимо и похвалимо, желимо да их мотивишемо као и многе друе да наставе у том правцу.</w:t>
      </w:r>
    </w:p>
    <w:p w:rsidR="00F64610" w:rsidRDefault="00793193" w:rsidP="00ED3A4A">
      <w:pPr>
        <w:jc w:val="both"/>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Материјално технички услови рада </w:t>
      </w:r>
      <w:r w:rsidR="006C49DC">
        <w:rPr>
          <w:rFonts w:ascii="Times New Roman" w:hAnsi="Times New Roman" w:cs="Times New Roman"/>
          <w:b/>
          <w:sz w:val="28"/>
          <w:szCs w:val="28"/>
          <w:lang w:val="sr-Cyrl-RS"/>
        </w:rPr>
        <w:t xml:space="preserve"> </w:t>
      </w:r>
    </w:p>
    <w:p w:rsidR="008A4829" w:rsidRPr="0033692B" w:rsidRDefault="006830AB" w:rsidP="006830AB">
      <w:pPr>
        <w:jc w:val="both"/>
        <w:rPr>
          <w:rFonts w:ascii="Times New Roman" w:hAnsi="Times New Roman" w:cs="Times New Roman"/>
          <w:sz w:val="24"/>
          <w:szCs w:val="24"/>
        </w:rPr>
      </w:pPr>
      <w:r>
        <w:rPr>
          <w:rFonts w:ascii="Times New Roman" w:hAnsi="Times New Roman" w:cs="Times New Roman"/>
          <w:sz w:val="24"/>
          <w:szCs w:val="24"/>
          <w:lang w:val="sr-Cyrl-RS"/>
        </w:rPr>
        <w:t xml:space="preserve">Када сам почео да радим као директор у нашој школи, обавезао сам се да ћу константно радити на побољшању услова у школи па макар то било мало по мало. Што нам школа буде лепша и сви њени сегменти квалитетнији, колектив ће бити продуктивнији и задовољнији, нашим ученицима ће бити пријатније и лепше у нашим учионицама – успешније ће учити и напредовати. Они то већ потврђују нагарадама са разних такмичења. </w:t>
      </w:r>
    </w:p>
    <w:p w:rsidR="006C1D80" w:rsidRDefault="00793193" w:rsidP="00793193">
      <w:pPr>
        <w:jc w:val="both"/>
        <w:rPr>
          <w:rFonts w:ascii="Times New Roman" w:hAnsi="Times New Roman" w:cs="Times New Roman"/>
          <w:sz w:val="24"/>
          <w:szCs w:val="28"/>
          <w:lang w:val="sr-Cyrl-RS"/>
        </w:rPr>
      </w:pPr>
      <w:r>
        <w:rPr>
          <w:rFonts w:ascii="Times New Roman" w:hAnsi="Times New Roman" w:cs="Times New Roman"/>
          <w:sz w:val="24"/>
          <w:szCs w:val="28"/>
          <w:lang w:val="sr-Cyrl-RS"/>
        </w:rPr>
        <w:t>Уредили смо кабинете сале, спортске терене, двориште, оплеменили зидове, унели у школу топлину, мир, дали јој душу да слободно дишемо.</w:t>
      </w:r>
      <w:r w:rsidR="00096840">
        <w:rPr>
          <w:rFonts w:ascii="Times New Roman" w:hAnsi="Times New Roman" w:cs="Times New Roman"/>
          <w:sz w:val="24"/>
          <w:szCs w:val="28"/>
          <w:lang w:val="sr-Cyrl-RS"/>
        </w:rPr>
        <w:t xml:space="preserve"> Обезбедили смо и додели књиге за Светог Саву ученицима осмог разреда који су остварили на полоугодишту просек 5.00.</w:t>
      </w:r>
    </w:p>
    <w:p w:rsidR="00096840" w:rsidRDefault="00793193" w:rsidP="00793193">
      <w:pPr>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Наши стратешки циљви јесу да кроз планове и пројекте поносно трајемо у 21. веку, као храм знања из којег ће и даље излазити генерације младих, будућих свестраних и образованих људи, будућих научника, успешних предводника нових генерација.  </w:t>
      </w:r>
    </w:p>
    <w:p w:rsidR="00096840" w:rsidRDefault="00096840" w:rsidP="00793193">
      <w:pPr>
        <w:jc w:val="both"/>
        <w:rPr>
          <w:rFonts w:ascii="Times New Roman" w:hAnsi="Times New Roman" w:cs="Times New Roman"/>
          <w:b/>
          <w:sz w:val="24"/>
          <w:szCs w:val="28"/>
          <w:lang w:val="sr-Cyrl-RS"/>
        </w:rPr>
      </w:pPr>
      <w:r>
        <w:rPr>
          <w:rFonts w:ascii="Times New Roman" w:hAnsi="Times New Roman" w:cs="Times New Roman"/>
          <w:b/>
          <w:sz w:val="24"/>
          <w:szCs w:val="28"/>
          <w:lang w:val="sr-Cyrl-RS"/>
        </w:rPr>
        <w:t>Запажања са посећених часова у току првог полугодишта школске 2022/23. године</w:t>
      </w:r>
    </w:p>
    <w:p w:rsidR="00096840" w:rsidRPr="00AB7020" w:rsidRDefault="00096840" w:rsidP="00096840">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lang w:val="sr-Cyrl-CS"/>
        </w:rPr>
      </w:pPr>
      <w:r w:rsidRPr="00AB7020">
        <w:rPr>
          <w:rFonts w:ascii="Times New Roman" w:hAnsi="Times New Roman" w:cs="Times New Roman"/>
          <w:sz w:val="24"/>
          <w:szCs w:val="24"/>
          <w:lang w:val="sr-Cyrl-CS"/>
        </w:rPr>
        <w:t>Наставници примењују одговарајућа дидактичко-методичка решења на часовима;</w:t>
      </w:r>
    </w:p>
    <w:p w:rsidR="00096840" w:rsidRPr="00AB7020" w:rsidRDefault="00096840" w:rsidP="00096840">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lang w:val="sr-Cyrl-CS"/>
        </w:rPr>
      </w:pPr>
      <w:r w:rsidRPr="00AB7020">
        <w:rPr>
          <w:rFonts w:ascii="Times New Roman" w:hAnsi="Times New Roman" w:cs="Times New Roman"/>
          <w:sz w:val="24"/>
          <w:szCs w:val="24"/>
          <w:lang w:val="sr-Cyrl-CS"/>
        </w:rPr>
        <w:t>Наставници уче ученике различитим техникама учења и дају адекватну подршку како на часовима, тако и преко Google meeta;</w:t>
      </w:r>
    </w:p>
    <w:p w:rsidR="00096840" w:rsidRPr="00AB7020" w:rsidRDefault="00096840" w:rsidP="00096840">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lang w:val="sr-Cyrl-CS"/>
        </w:rPr>
      </w:pPr>
      <w:r w:rsidRPr="00AB7020">
        <w:rPr>
          <w:rFonts w:ascii="Times New Roman" w:hAnsi="Times New Roman" w:cs="Times New Roman"/>
          <w:sz w:val="24"/>
          <w:szCs w:val="24"/>
          <w:lang w:val="sr-Cyrl-CS"/>
        </w:rPr>
        <w:t>Наставници прилагођавају рад на часу образовно-васпитним потребама ученика;</w:t>
      </w:r>
    </w:p>
    <w:p w:rsidR="00096840" w:rsidRPr="00AB7020" w:rsidRDefault="00096840" w:rsidP="00096840">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lang w:val="sr-Cyrl-CS"/>
        </w:rPr>
      </w:pPr>
      <w:r w:rsidRPr="00AB7020">
        <w:rPr>
          <w:rFonts w:ascii="Times New Roman" w:hAnsi="Times New Roman" w:cs="Times New Roman"/>
          <w:sz w:val="24"/>
          <w:szCs w:val="24"/>
          <w:lang w:val="sr-Cyrl-CS"/>
        </w:rPr>
        <w:t>Ученици стичу знања на часу;</w:t>
      </w:r>
    </w:p>
    <w:p w:rsidR="00096840" w:rsidRPr="00AB7020" w:rsidRDefault="00096840" w:rsidP="00096840">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lang w:val="sr-Cyrl-CS"/>
        </w:rPr>
      </w:pPr>
      <w:r w:rsidRPr="00AB7020">
        <w:rPr>
          <w:rFonts w:ascii="Times New Roman" w:hAnsi="Times New Roman" w:cs="Times New Roman"/>
          <w:sz w:val="24"/>
          <w:szCs w:val="24"/>
          <w:lang w:val="sr-Cyrl-CS"/>
        </w:rPr>
        <w:t>Наставници ефикасно управљају процесом;</w:t>
      </w:r>
    </w:p>
    <w:p w:rsidR="00096840" w:rsidRPr="00AB7020" w:rsidRDefault="00096840" w:rsidP="00096840">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lang w:val="sr-Cyrl-CS"/>
        </w:rPr>
      </w:pPr>
      <w:r w:rsidRPr="00AB7020">
        <w:rPr>
          <w:rFonts w:ascii="Times New Roman" w:hAnsi="Times New Roman" w:cs="Times New Roman"/>
          <w:sz w:val="24"/>
          <w:szCs w:val="24"/>
          <w:lang w:val="sr-Cyrl-CS"/>
        </w:rPr>
        <w:t>Наставници користе поступке вредновања који су у функцији даљег учења;</w:t>
      </w:r>
    </w:p>
    <w:p w:rsidR="00793193" w:rsidRPr="00AB7020" w:rsidRDefault="00096840" w:rsidP="00096840">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lang w:val="sr-Cyrl-CS"/>
        </w:rPr>
      </w:pPr>
      <w:r w:rsidRPr="00AB7020">
        <w:rPr>
          <w:rFonts w:ascii="Times New Roman" w:hAnsi="Times New Roman" w:cs="Times New Roman"/>
          <w:sz w:val="24"/>
          <w:szCs w:val="24"/>
          <w:lang w:val="sr-Cyrl-CS"/>
        </w:rPr>
        <w:t>Наставници стварају подстицајну атмосферу на часу;</w:t>
      </w:r>
    </w:p>
    <w:p w:rsidR="00096840" w:rsidRPr="00AB7020" w:rsidRDefault="00096840" w:rsidP="00096840">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lang w:val="sr-Cyrl-CS"/>
        </w:rPr>
      </w:pPr>
      <w:r w:rsidRPr="00AB7020">
        <w:rPr>
          <w:rFonts w:ascii="Times New Roman" w:hAnsi="Times New Roman" w:cs="Times New Roman"/>
          <w:sz w:val="24"/>
          <w:szCs w:val="24"/>
          <w:lang w:val="sr-Cyrl-RS"/>
        </w:rPr>
        <w:t>Н</w:t>
      </w:r>
      <w:r w:rsidRPr="00AB7020">
        <w:rPr>
          <w:rFonts w:ascii="Times New Roman" w:hAnsi="Times New Roman" w:cs="Times New Roman"/>
          <w:sz w:val="24"/>
          <w:szCs w:val="24"/>
          <w:lang w:val="sr-Cyrl-CS"/>
        </w:rPr>
        <w:t>аставници примењују сва расположива наставна средства у циљу унапређења наставног процеса у сврху стицања функционалног знања ученика;</w:t>
      </w:r>
    </w:p>
    <w:p w:rsidR="00AB7020" w:rsidRDefault="00AB7020" w:rsidP="006C1D80">
      <w:pPr>
        <w:rPr>
          <w:rFonts w:ascii="Times New Roman" w:hAnsi="Times New Roman" w:cs="Times New Roman"/>
          <w:b/>
          <w:sz w:val="24"/>
          <w:szCs w:val="28"/>
          <w:lang w:val="sr-Cyrl-RS"/>
        </w:rPr>
      </w:pPr>
    </w:p>
    <w:p w:rsidR="005B1ED0" w:rsidRDefault="005B1ED0" w:rsidP="006C1D80">
      <w:pPr>
        <w:rPr>
          <w:rFonts w:ascii="Times New Roman" w:hAnsi="Times New Roman" w:cs="Times New Roman"/>
          <w:b/>
          <w:sz w:val="24"/>
          <w:szCs w:val="28"/>
          <w:lang w:val="sr-Cyrl-RS"/>
        </w:rPr>
      </w:pPr>
      <w:r>
        <w:rPr>
          <w:rFonts w:ascii="Times New Roman" w:hAnsi="Times New Roman" w:cs="Times New Roman"/>
          <w:b/>
          <w:sz w:val="24"/>
          <w:szCs w:val="28"/>
          <w:lang w:val="sr-Cyrl-RS"/>
        </w:rPr>
        <w:lastRenderedPageBreak/>
        <w:t>ЗАКЉУЧАК</w:t>
      </w:r>
    </w:p>
    <w:p w:rsidR="005B1ED0" w:rsidRDefault="005B1ED0" w:rsidP="00B3032F">
      <w:pPr>
        <w:ind w:firstLine="720"/>
        <w:jc w:val="both"/>
        <w:rPr>
          <w:rFonts w:ascii="Times New Roman" w:hAnsi="Times New Roman" w:cs="Times New Roman"/>
          <w:sz w:val="24"/>
          <w:szCs w:val="28"/>
          <w:lang w:val="sr-Cyrl-RS"/>
        </w:rPr>
      </w:pPr>
      <w:r>
        <w:rPr>
          <w:rFonts w:ascii="Times New Roman" w:hAnsi="Times New Roman" w:cs="Times New Roman"/>
          <w:sz w:val="24"/>
          <w:szCs w:val="28"/>
          <w:lang w:val="sr-Cyrl-RS"/>
        </w:rPr>
        <w:t>Остварена је адекватна организација образовно-васпитног рада.</w:t>
      </w:r>
    </w:p>
    <w:p w:rsidR="005A3A84" w:rsidRDefault="005A3A84" w:rsidP="00B3032F">
      <w:pPr>
        <w:ind w:firstLine="720"/>
        <w:jc w:val="both"/>
        <w:rPr>
          <w:rFonts w:ascii="Times New Roman" w:hAnsi="Times New Roman" w:cs="Times New Roman"/>
          <w:sz w:val="24"/>
          <w:szCs w:val="28"/>
          <w:lang w:val="sr-Cyrl-RS"/>
        </w:rPr>
      </w:pPr>
      <w:r>
        <w:rPr>
          <w:rFonts w:ascii="Times New Roman" w:hAnsi="Times New Roman" w:cs="Times New Roman"/>
          <w:sz w:val="24"/>
          <w:szCs w:val="28"/>
          <w:lang w:val="sr-Cyrl-RS"/>
        </w:rPr>
        <w:t>Ускладили смо  и усмерили реализацију свих активности у школи.</w:t>
      </w:r>
    </w:p>
    <w:p w:rsidR="005A3A84" w:rsidRDefault="005A3A84" w:rsidP="005A3A84">
      <w:pPr>
        <w:ind w:firstLine="720"/>
        <w:jc w:val="both"/>
        <w:rPr>
          <w:rFonts w:ascii="Times New Roman" w:hAnsi="Times New Roman" w:cs="Times New Roman"/>
          <w:sz w:val="24"/>
          <w:szCs w:val="28"/>
          <w:lang w:val="sr-Cyrl-RS"/>
        </w:rPr>
      </w:pPr>
      <w:r>
        <w:rPr>
          <w:rFonts w:ascii="Times New Roman" w:hAnsi="Times New Roman" w:cs="Times New Roman"/>
          <w:sz w:val="24"/>
          <w:szCs w:val="28"/>
          <w:lang w:val="sr-Cyrl-RS"/>
        </w:rPr>
        <w:t>И  даље настојати да њени задаци буду усмерени ка остваривању што квалитетније редовне наставе, допунске и  додатне, рад одељенских заједница, стручно усавршавање свих запослених, организација и реализација свих такмичења, уређивању школског простора и услова за рад...</w:t>
      </w:r>
    </w:p>
    <w:p w:rsidR="005A3A84" w:rsidRDefault="005A3A84" w:rsidP="005A3A84">
      <w:pPr>
        <w:ind w:firstLine="720"/>
        <w:jc w:val="both"/>
        <w:rPr>
          <w:rFonts w:ascii="Times New Roman" w:hAnsi="Times New Roman" w:cs="Times New Roman"/>
          <w:sz w:val="24"/>
          <w:szCs w:val="28"/>
          <w:lang w:val="sr-Cyrl-RS"/>
        </w:rPr>
      </w:pPr>
      <w:r>
        <w:rPr>
          <w:rFonts w:ascii="Times New Roman" w:hAnsi="Times New Roman" w:cs="Times New Roman"/>
          <w:sz w:val="24"/>
          <w:szCs w:val="28"/>
          <w:lang w:val="sr-Cyrl-RS"/>
        </w:rPr>
        <w:t>У раду са ученицима наставиће се уважавање дечјих потреба, интересовања, индивидуални приступ ученику, где свако дете напредује према свом темпу развоја и према својим могућностима.</w:t>
      </w:r>
    </w:p>
    <w:p w:rsidR="005A3A84" w:rsidRDefault="005A3A84" w:rsidP="005A3A84">
      <w:pPr>
        <w:ind w:firstLine="720"/>
        <w:jc w:val="both"/>
        <w:rPr>
          <w:rFonts w:ascii="Times New Roman" w:hAnsi="Times New Roman" w:cs="Times New Roman"/>
          <w:sz w:val="24"/>
          <w:szCs w:val="28"/>
          <w:lang w:val="sr-Cyrl-RS"/>
        </w:rPr>
      </w:pPr>
      <w:r>
        <w:rPr>
          <w:rFonts w:ascii="Times New Roman" w:hAnsi="Times New Roman" w:cs="Times New Roman"/>
          <w:sz w:val="24"/>
          <w:szCs w:val="28"/>
          <w:lang w:val="sr-Cyrl-RS"/>
        </w:rPr>
        <w:t>Подстичемо радозналост, одговорност и мотивацију разноврсним активностима и садржајима у школи, спречавамо вербалну и физичку агресију и на тај начин чувамо безбедност ученика, смањујемо изостајање и повећавамо редовност ученика.</w:t>
      </w:r>
    </w:p>
    <w:p w:rsidR="005A3A84" w:rsidRDefault="005A3A84" w:rsidP="005A3A84">
      <w:pPr>
        <w:ind w:firstLine="720"/>
        <w:jc w:val="both"/>
        <w:rPr>
          <w:rFonts w:ascii="Times New Roman" w:hAnsi="Times New Roman" w:cs="Times New Roman"/>
          <w:sz w:val="24"/>
          <w:szCs w:val="28"/>
          <w:lang w:val="sr-Cyrl-RS"/>
        </w:rPr>
      </w:pPr>
      <w:r>
        <w:rPr>
          <w:rFonts w:ascii="Times New Roman" w:hAnsi="Times New Roman" w:cs="Times New Roman"/>
          <w:sz w:val="24"/>
          <w:szCs w:val="28"/>
          <w:lang w:val="sr-Cyrl-RS"/>
        </w:rPr>
        <w:t>У обеавезама и задацима жеља и циљ школе је да маскимално испуњава све што је чини добром за децу и окружење</w:t>
      </w:r>
      <w:r w:rsidR="00B3032F">
        <w:rPr>
          <w:rFonts w:ascii="Times New Roman" w:hAnsi="Times New Roman" w:cs="Times New Roman"/>
          <w:sz w:val="24"/>
          <w:szCs w:val="28"/>
          <w:lang w:val="sr-Cyrl-RS"/>
        </w:rPr>
        <w:t>, да безбедно и слободно сарађујемо са другима и пратимо потребе будућности.</w:t>
      </w:r>
    </w:p>
    <w:p w:rsidR="00B3032F" w:rsidRDefault="00B3032F" w:rsidP="00B3032F">
      <w:pPr>
        <w:ind w:firstLine="720"/>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Заједничким снагама ствараћемо атмосферу која изазива пријатност када се пређе праг школе. </w:t>
      </w:r>
      <w:r w:rsidR="006C1D80">
        <w:rPr>
          <w:rFonts w:ascii="Times New Roman" w:hAnsi="Times New Roman" w:cs="Times New Roman"/>
          <w:sz w:val="24"/>
          <w:szCs w:val="28"/>
          <w:lang w:val="sr-Cyrl-RS"/>
        </w:rPr>
        <w:t xml:space="preserve">У школи је креирана атмосфера у којој су школски планови усмерени на стварање пријатне и подстицајне атмосфере, у којој се уз међусобно поштовање, уважавање и поштовање школских правила развијају најважније компетенције ученика потребне за развој и остварење сваког појединца. Компетенције се односе на комбинацију вештина, знања, ставова, вредности и укључују способност учења. Директор школе је усмеравао школске активности и утицао на обезбеђивање сагласности код свих актера у образовању, за креирање планова и пројеката у школи у складу са захтевима педагогије. </w:t>
      </w:r>
    </w:p>
    <w:p w:rsidR="00793193" w:rsidRDefault="004501DC" w:rsidP="00F97193">
      <w:pPr>
        <w:ind w:firstLine="720"/>
        <w:jc w:val="both"/>
        <w:rPr>
          <w:rFonts w:ascii="Times New Roman" w:hAnsi="Times New Roman" w:cs="Times New Roman"/>
          <w:sz w:val="24"/>
          <w:szCs w:val="28"/>
          <w:lang w:val="sr-Cyrl-RS"/>
        </w:rPr>
      </w:pPr>
      <w:r w:rsidRPr="00513DAC">
        <w:rPr>
          <w:rFonts w:ascii="Times New Roman" w:hAnsi="Times New Roman" w:cs="Times New Roman"/>
          <w:sz w:val="24"/>
          <w:szCs w:val="28"/>
          <w:lang w:val="sr-Cyrl-RS"/>
        </w:rPr>
        <w:t xml:space="preserve">Сваким даном можемо нашу школу да учинимо лепшим местом </w:t>
      </w:r>
      <w:r w:rsidR="00EF4EAD" w:rsidRPr="00513DAC">
        <w:rPr>
          <w:rFonts w:ascii="Times New Roman" w:hAnsi="Times New Roman" w:cs="Times New Roman"/>
          <w:sz w:val="24"/>
          <w:szCs w:val="28"/>
          <w:lang w:val="sr-Cyrl-RS"/>
        </w:rPr>
        <w:t>за стварање и учење. Потребно је само да наставимо да радимо као и до сад – вредни и уједињени</w:t>
      </w:r>
      <w:r w:rsidR="005F7CA1" w:rsidRPr="00513DAC">
        <w:rPr>
          <w:rFonts w:ascii="Times New Roman" w:hAnsi="Times New Roman" w:cs="Times New Roman"/>
          <w:sz w:val="24"/>
          <w:szCs w:val="28"/>
          <w:lang w:val="sr-Cyrl-RS"/>
        </w:rPr>
        <w:t xml:space="preserve"> у идеји да наша школа буде што лепша и што успешнија.</w:t>
      </w:r>
      <w:r w:rsidR="00EF4EAD" w:rsidRPr="00513DAC">
        <w:rPr>
          <w:rFonts w:ascii="Times New Roman" w:hAnsi="Times New Roman" w:cs="Times New Roman"/>
          <w:sz w:val="24"/>
          <w:szCs w:val="28"/>
          <w:lang w:val="sr-Cyrl-RS"/>
        </w:rPr>
        <w:t xml:space="preserve"> </w:t>
      </w:r>
      <w:r w:rsidR="00793193">
        <w:rPr>
          <w:rFonts w:ascii="Times New Roman" w:hAnsi="Times New Roman" w:cs="Times New Roman"/>
          <w:sz w:val="24"/>
          <w:szCs w:val="28"/>
          <w:lang w:val="sr-Cyrl-RS"/>
        </w:rPr>
        <w:t xml:space="preserve"> </w:t>
      </w:r>
    </w:p>
    <w:p w:rsidR="00AB7020" w:rsidRPr="00AB7020" w:rsidRDefault="00F97193" w:rsidP="00AB7020">
      <w:pPr>
        <w:ind w:firstLine="720"/>
        <w:jc w:val="both"/>
        <w:rPr>
          <w:rFonts w:ascii="Times New Roman" w:hAnsi="Times New Roman" w:cs="Times New Roman"/>
          <w:sz w:val="24"/>
          <w:szCs w:val="28"/>
          <w:lang w:val="sr-Cyrl-RS"/>
        </w:rPr>
      </w:pPr>
      <w:r>
        <w:rPr>
          <w:rFonts w:ascii="Times New Roman" w:hAnsi="Times New Roman" w:cs="Times New Roman"/>
          <w:sz w:val="24"/>
          <w:szCs w:val="28"/>
          <w:lang w:val="sr-Cyrl-RS"/>
        </w:rPr>
        <w:t>Наша тежња је да будемо профе</w:t>
      </w:r>
      <w:r w:rsidR="00AB7020">
        <w:rPr>
          <w:rFonts w:ascii="Times New Roman" w:hAnsi="Times New Roman" w:cs="Times New Roman"/>
          <w:sz w:val="24"/>
          <w:szCs w:val="28"/>
          <w:lang w:val="sr-Cyrl-RS"/>
        </w:rPr>
        <w:t>сионални</w:t>
      </w:r>
      <w:r>
        <w:rPr>
          <w:rFonts w:ascii="Times New Roman" w:hAnsi="Times New Roman" w:cs="Times New Roman"/>
          <w:sz w:val="24"/>
          <w:szCs w:val="28"/>
          <w:lang w:val="sr-Cyrl-RS"/>
        </w:rPr>
        <w:t>, квалитетно да обављамо своје радне задатке. И даље ћемо добро обављати посао, бити љубазни у комуникацији</w:t>
      </w:r>
      <w:r w:rsidR="006146B1">
        <w:rPr>
          <w:rFonts w:ascii="Times New Roman" w:hAnsi="Times New Roman" w:cs="Times New Roman"/>
          <w:sz w:val="24"/>
          <w:szCs w:val="28"/>
          <w:lang w:val="sr-Cyrl-RS"/>
        </w:rPr>
        <w:t>, имати стила у опхођењу, уредни, уважавати различитост деце и одраслих, прихватити туђе мишљење а изнад свега бити добронамерни.</w:t>
      </w:r>
      <w:bookmarkStart w:id="1" w:name="_GoBack"/>
      <w:bookmarkEnd w:id="1"/>
    </w:p>
    <w:p w:rsidR="00B3032F" w:rsidRDefault="00B3032F" w:rsidP="00B3032F">
      <w:pPr>
        <w:jc w:val="center"/>
        <w:rPr>
          <w:rFonts w:ascii="Times New Roman" w:hAnsi="Times New Roman" w:cs="Times New Roman"/>
          <w:sz w:val="24"/>
          <w:szCs w:val="28"/>
          <w:lang w:val="sr-Cyrl-RS"/>
        </w:rPr>
      </w:pPr>
      <w:r>
        <w:rPr>
          <w:rFonts w:ascii="Times New Roman" w:hAnsi="Times New Roman" w:cs="Times New Roman"/>
          <w:sz w:val="24"/>
          <w:szCs w:val="28"/>
          <w:lang w:val="sr-Cyrl-RS"/>
        </w:rPr>
        <w:t>Беогр</w:t>
      </w:r>
      <w:r w:rsidR="005820AC">
        <w:rPr>
          <w:rFonts w:ascii="Times New Roman" w:hAnsi="Times New Roman" w:cs="Times New Roman"/>
          <w:sz w:val="24"/>
          <w:szCs w:val="28"/>
          <w:lang w:val="sr-Cyrl-RS"/>
        </w:rPr>
        <w:t xml:space="preserve">ад, </w:t>
      </w:r>
      <w:r w:rsidR="00B6185B">
        <w:rPr>
          <w:rFonts w:ascii="Times New Roman" w:hAnsi="Times New Roman" w:cs="Times New Roman"/>
          <w:sz w:val="24"/>
          <w:szCs w:val="28"/>
          <w:lang w:val="sr-Cyrl-RS"/>
        </w:rPr>
        <w:t>фебруар 2023</w:t>
      </w:r>
      <w:r w:rsidR="00C46FF2">
        <w:rPr>
          <w:rFonts w:ascii="Times New Roman" w:hAnsi="Times New Roman" w:cs="Times New Roman"/>
          <w:sz w:val="24"/>
          <w:szCs w:val="28"/>
          <w:lang w:val="sr-Cyrl-RS"/>
        </w:rPr>
        <w:t>. г</w:t>
      </w:r>
      <w:r w:rsidR="006C1D80">
        <w:rPr>
          <w:rFonts w:ascii="Times New Roman" w:hAnsi="Times New Roman" w:cs="Times New Roman"/>
          <w:sz w:val="24"/>
          <w:szCs w:val="28"/>
          <w:lang w:val="sr-Cyrl-RS"/>
        </w:rPr>
        <w:t xml:space="preserve">одине </w:t>
      </w:r>
      <w:r w:rsidR="00C46FF2">
        <w:rPr>
          <w:rFonts w:ascii="Times New Roman" w:hAnsi="Times New Roman" w:cs="Times New Roman"/>
          <w:sz w:val="24"/>
          <w:szCs w:val="28"/>
          <w:lang w:val="sr-Cyrl-RS"/>
        </w:rPr>
        <w:tab/>
      </w:r>
      <w:r w:rsidR="00C46FF2">
        <w:rPr>
          <w:rFonts w:ascii="Times New Roman" w:hAnsi="Times New Roman" w:cs="Times New Roman"/>
          <w:sz w:val="24"/>
          <w:szCs w:val="28"/>
          <w:lang w:val="sr-Cyrl-RS"/>
        </w:rPr>
        <w:tab/>
      </w:r>
      <w:r w:rsidR="00C46FF2">
        <w:rPr>
          <w:rFonts w:ascii="Times New Roman" w:hAnsi="Times New Roman" w:cs="Times New Roman"/>
          <w:sz w:val="24"/>
          <w:szCs w:val="28"/>
          <w:lang w:val="sr-Cyrl-RS"/>
        </w:rPr>
        <w:tab/>
      </w:r>
      <w:r w:rsidR="00C46FF2">
        <w:rPr>
          <w:rFonts w:ascii="Times New Roman" w:hAnsi="Times New Roman" w:cs="Times New Roman"/>
          <w:sz w:val="24"/>
          <w:szCs w:val="28"/>
          <w:lang w:val="sr-Cyrl-RS"/>
        </w:rPr>
        <w:tab/>
      </w:r>
      <w:r w:rsidR="00C46FF2">
        <w:rPr>
          <w:rFonts w:ascii="Times New Roman" w:hAnsi="Times New Roman" w:cs="Times New Roman"/>
          <w:sz w:val="24"/>
          <w:szCs w:val="28"/>
          <w:lang w:val="sr-Cyrl-RS"/>
        </w:rPr>
        <w:tab/>
        <w:t xml:space="preserve">   Директор</w:t>
      </w:r>
      <w:r>
        <w:rPr>
          <w:rFonts w:ascii="Times New Roman" w:hAnsi="Times New Roman" w:cs="Times New Roman"/>
          <w:sz w:val="24"/>
          <w:szCs w:val="28"/>
          <w:lang w:val="sr-Cyrl-RS"/>
        </w:rPr>
        <w:t xml:space="preserve"> школе</w:t>
      </w:r>
    </w:p>
    <w:p w:rsidR="00B3032F" w:rsidRDefault="006C1D80" w:rsidP="00B3032F">
      <w:pPr>
        <w:jc w:val="both"/>
        <w:rPr>
          <w:rFonts w:ascii="Times New Roman" w:hAnsi="Times New Roman" w:cs="Times New Roman"/>
          <w:sz w:val="24"/>
          <w:szCs w:val="28"/>
          <w:lang w:val="sr-Cyrl-RS"/>
        </w:rPr>
      </w:pPr>
      <w:r>
        <w:rPr>
          <w:rFonts w:ascii="Times New Roman" w:hAnsi="Times New Roman" w:cs="Times New Roman"/>
          <w:sz w:val="24"/>
          <w:szCs w:val="28"/>
          <w:lang w:val="sr-Cyrl-RS"/>
        </w:rPr>
        <w:tab/>
      </w:r>
      <w:r>
        <w:rPr>
          <w:rFonts w:ascii="Times New Roman" w:hAnsi="Times New Roman" w:cs="Times New Roman"/>
          <w:sz w:val="24"/>
          <w:szCs w:val="28"/>
          <w:lang w:val="sr-Cyrl-RS"/>
        </w:rPr>
        <w:tab/>
      </w:r>
      <w:r>
        <w:rPr>
          <w:rFonts w:ascii="Times New Roman" w:hAnsi="Times New Roman" w:cs="Times New Roman"/>
          <w:sz w:val="24"/>
          <w:szCs w:val="28"/>
          <w:lang w:val="sr-Cyrl-RS"/>
        </w:rPr>
        <w:tab/>
      </w:r>
      <w:r>
        <w:rPr>
          <w:rFonts w:ascii="Times New Roman" w:hAnsi="Times New Roman" w:cs="Times New Roman"/>
          <w:sz w:val="24"/>
          <w:szCs w:val="28"/>
          <w:lang w:val="sr-Cyrl-RS"/>
        </w:rPr>
        <w:tab/>
      </w:r>
      <w:r>
        <w:rPr>
          <w:rFonts w:ascii="Times New Roman" w:hAnsi="Times New Roman" w:cs="Times New Roman"/>
          <w:sz w:val="24"/>
          <w:szCs w:val="28"/>
          <w:lang w:val="sr-Cyrl-RS"/>
        </w:rPr>
        <w:tab/>
      </w:r>
      <w:r>
        <w:rPr>
          <w:rFonts w:ascii="Times New Roman" w:hAnsi="Times New Roman" w:cs="Times New Roman"/>
          <w:sz w:val="24"/>
          <w:szCs w:val="28"/>
          <w:lang w:val="sr-Cyrl-RS"/>
        </w:rPr>
        <w:tab/>
      </w:r>
      <w:r>
        <w:rPr>
          <w:rFonts w:ascii="Times New Roman" w:hAnsi="Times New Roman" w:cs="Times New Roman"/>
          <w:sz w:val="24"/>
          <w:szCs w:val="28"/>
          <w:lang w:val="sr-Cyrl-RS"/>
        </w:rPr>
        <w:tab/>
      </w:r>
      <w:r>
        <w:rPr>
          <w:rFonts w:ascii="Times New Roman" w:hAnsi="Times New Roman" w:cs="Times New Roman"/>
          <w:sz w:val="24"/>
          <w:szCs w:val="28"/>
          <w:lang w:val="sr-Cyrl-RS"/>
        </w:rPr>
        <w:tab/>
      </w:r>
      <w:r>
        <w:rPr>
          <w:rFonts w:ascii="Times New Roman" w:hAnsi="Times New Roman" w:cs="Times New Roman"/>
          <w:sz w:val="24"/>
          <w:szCs w:val="28"/>
          <w:lang w:val="sr-Cyrl-RS"/>
        </w:rPr>
        <w:tab/>
        <w:t xml:space="preserve">        </w:t>
      </w:r>
      <w:r w:rsidR="00B3032F">
        <w:rPr>
          <w:rFonts w:ascii="Times New Roman" w:hAnsi="Times New Roman" w:cs="Times New Roman"/>
          <w:sz w:val="24"/>
          <w:szCs w:val="28"/>
          <w:lang w:val="sr-Cyrl-RS"/>
        </w:rPr>
        <w:t xml:space="preserve">  </w:t>
      </w:r>
      <w:r w:rsidR="00C46FF2">
        <w:rPr>
          <w:rFonts w:ascii="Times New Roman" w:hAnsi="Times New Roman" w:cs="Times New Roman"/>
          <w:sz w:val="24"/>
          <w:szCs w:val="28"/>
          <w:lang w:val="sr-Cyrl-RS"/>
        </w:rPr>
        <w:t xml:space="preserve">  </w:t>
      </w:r>
      <w:r w:rsidR="00B3032F">
        <w:rPr>
          <w:rFonts w:ascii="Times New Roman" w:hAnsi="Times New Roman" w:cs="Times New Roman"/>
          <w:sz w:val="24"/>
          <w:szCs w:val="28"/>
          <w:lang w:val="sr-Cyrl-RS"/>
        </w:rPr>
        <w:t>Милан Крстић</w:t>
      </w:r>
    </w:p>
    <w:sectPr w:rsidR="00B3032F" w:rsidSect="00E31661">
      <w:headerReference w:type="default" r:id="rId10"/>
      <w:footerReference w:type="default" r:id="rId11"/>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D7" w:rsidRDefault="009435D7" w:rsidP="00E31661">
      <w:pPr>
        <w:spacing w:after="0" w:line="240" w:lineRule="auto"/>
      </w:pPr>
      <w:r>
        <w:separator/>
      </w:r>
    </w:p>
  </w:endnote>
  <w:endnote w:type="continuationSeparator" w:id="0">
    <w:p w:rsidR="009435D7" w:rsidRDefault="009435D7" w:rsidP="00E3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169368"/>
      <w:docPartObj>
        <w:docPartGallery w:val="Page Numbers (Bottom of Page)"/>
        <w:docPartUnique/>
      </w:docPartObj>
    </w:sdtPr>
    <w:sdtEndPr>
      <w:rPr>
        <w:noProof/>
      </w:rPr>
    </w:sdtEndPr>
    <w:sdtContent>
      <w:p w:rsidR="00E31661" w:rsidRDefault="00E31661">
        <w:pPr>
          <w:pStyle w:val="Footer"/>
          <w:jc w:val="center"/>
        </w:pPr>
        <w:r>
          <w:fldChar w:fldCharType="begin"/>
        </w:r>
        <w:r>
          <w:instrText xml:space="preserve"> PAGE   \* MERGEFORMAT </w:instrText>
        </w:r>
        <w:r>
          <w:fldChar w:fldCharType="separate"/>
        </w:r>
        <w:r w:rsidR="00AB7020">
          <w:rPr>
            <w:noProof/>
          </w:rPr>
          <w:t>9</w:t>
        </w:r>
        <w:r>
          <w:rPr>
            <w:noProof/>
          </w:rPr>
          <w:fldChar w:fldCharType="end"/>
        </w:r>
      </w:p>
    </w:sdtContent>
  </w:sdt>
  <w:p w:rsidR="00E31661" w:rsidRDefault="00E31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D7" w:rsidRDefault="009435D7" w:rsidP="00E31661">
      <w:pPr>
        <w:spacing w:after="0" w:line="240" w:lineRule="auto"/>
      </w:pPr>
      <w:r>
        <w:separator/>
      </w:r>
    </w:p>
  </w:footnote>
  <w:footnote w:type="continuationSeparator" w:id="0">
    <w:p w:rsidR="009435D7" w:rsidRDefault="009435D7" w:rsidP="00E3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34" w:rsidRDefault="009435D7">
    <w:pPr>
      <w:pStyle w:val="Header"/>
      <w:pBdr>
        <w:between w:val="single" w:sz="4" w:space="1" w:color="4F81BD" w:themeColor="accent1"/>
      </w:pBdr>
      <w:spacing w:line="276" w:lineRule="auto"/>
      <w:jc w:val="center"/>
    </w:pPr>
    <w:sdt>
      <w:sdtPr>
        <w:rPr>
          <w:i/>
        </w:rPr>
        <w:alias w:val="Title"/>
        <w:id w:val="77547040"/>
        <w:placeholder>
          <w:docPart w:val="C0144CC1D6544C88B166A3E9C90DB380"/>
        </w:placeholder>
        <w:dataBinding w:prefixMappings="xmlns:ns0='http://schemas.openxmlformats.org/package/2006/metadata/core-properties' xmlns:ns1='http://purl.org/dc/elements/1.1/'" w:xpath="/ns0:coreProperties[1]/ns1:title[1]" w:storeItemID="{6C3C8BC8-F283-45AE-878A-BAB7291924A1}"/>
        <w:text/>
      </w:sdtPr>
      <w:sdtEndPr/>
      <w:sdtContent>
        <w:r w:rsidR="000061ED">
          <w:rPr>
            <w:i/>
            <w:lang w:val="sr-Cyrl-RS"/>
          </w:rPr>
          <w:t>И</w:t>
        </w:r>
        <w:r w:rsidR="00B12034">
          <w:rPr>
            <w:i/>
            <w:lang w:val="sr-Cyrl-RS"/>
          </w:rPr>
          <w:t>звештај о раду директора шко</w:t>
        </w:r>
        <w:r w:rsidR="000061ED">
          <w:rPr>
            <w:i/>
            <w:lang w:val="sr-Cyrl-RS"/>
          </w:rPr>
          <w:t>ле за прво полугодиште школске 2022/23</w:t>
        </w:r>
        <w:r w:rsidR="00B12034">
          <w:rPr>
            <w:i/>
            <w:lang w:val="sr-Cyrl-RS"/>
          </w:rPr>
          <w:t>. године</w:t>
        </w:r>
      </w:sdtContent>
    </w:sdt>
  </w:p>
  <w:sdt>
    <w:sdtPr>
      <w:alias w:val="Date"/>
      <w:id w:val="77547044"/>
      <w:placeholder>
        <w:docPart w:val="DD74E538D4F74F49896ACF45F38CADF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B12034" w:rsidRDefault="009435D7">
        <w:pPr>
          <w:pStyle w:val="Header"/>
          <w:pBdr>
            <w:between w:val="single" w:sz="4" w:space="1" w:color="4F81BD" w:themeColor="accent1"/>
          </w:pBdr>
          <w:spacing w:line="276" w:lineRule="auto"/>
          <w:jc w:val="center"/>
        </w:pPr>
      </w:p>
    </w:sdtContent>
  </w:sdt>
  <w:p w:rsidR="00B12034" w:rsidRDefault="00B12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444"/>
    <w:multiLevelType w:val="hybridMultilevel"/>
    <w:tmpl w:val="82FC9BC8"/>
    <w:lvl w:ilvl="0" w:tplc="94A88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311F4"/>
    <w:multiLevelType w:val="hybridMultilevel"/>
    <w:tmpl w:val="E7CC0682"/>
    <w:lvl w:ilvl="0" w:tplc="94A88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F263F"/>
    <w:multiLevelType w:val="hybridMultilevel"/>
    <w:tmpl w:val="EA3CC6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16554"/>
    <w:multiLevelType w:val="hybridMultilevel"/>
    <w:tmpl w:val="1C82FE3A"/>
    <w:lvl w:ilvl="0" w:tplc="94A88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E5905"/>
    <w:multiLevelType w:val="hybridMultilevel"/>
    <w:tmpl w:val="CFAEF406"/>
    <w:lvl w:ilvl="0" w:tplc="94A88C82">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3B2072CD"/>
    <w:multiLevelType w:val="hybridMultilevel"/>
    <w:tmpl w:val="D6D42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84E38"/>
    <w:multiLevelType w:val="hybridMultilevel"/>
    <w:tmpl w:val="F69EAC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9545F"/>
    <w:multiLevelType w:val="hybridMultilevel"/>
    <w:tmpl w:val="6176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F049E"/>
    <w:multiLevelType w:val="hybridMultilevel"/>
    <w:tmpl w:val="61A69B1C"/>
    <w:lvl w:ilvl="0" w:tplc="94A88C82">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nsid w:val="6C7E7CBD"/>
    <w:multiLevelType w:val="hybridMultilevel"/>
    <w:tmpl w:val="FD0C73F4"/>
    <w:lvl w:ilvl="0" w:tplc="94A88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8"/>
  </w:num>
  <w:num w:numId="6">
    <w:abstractNumId w:val="5"/>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E2"/>
    <w:rsid w:val="000061ED"/>
    <w:rsid w:val="00016D57"/>
    <w:rsid w:val="00096840"/>
    <w:rsid w:val="000C14D2"/>
    <w:rsid w:val="000D114C"/>
    <w:rsid w:val="000F3E9F"/>
    <w:rsid w:val="001B3C09"/>
    <w:rsid w:val="0028631A"/>
    <w:rsid w:val="0033692B"/>
    <w:rsid w:val="00374F24"/>
    <w:rsid w:val="003B1D8A"/>
    <w:rsid w:val="003E3247"/>
    <w:rsid w:val="00443DD5"/>
    <w:rsid w:val="004501DC"/>
    <w:rsid w:val="00513DAC"/>
    <w:rsid w:val="005153DD"/>
    <w:rsid w:val="00575A4D"/>
    <w:rsid w:val="005802D4"/>
    <w:rsid w:val="005820AC"/>
    <w:rsid w:val="005A3A84"/>
    <w:rsid w:val="005B1ED0"/>
    <w:rsid w:val="005F7CA1"/>
    <w:rsid w:val="006146B1"/>
    <w:rsid w:val="0063515F"/>
    <w:rsid w:val="006830AB"/>
    <w:rsid w:val="006C1D80"/>
    <w:rsid w:val="006C49DC"/>
    <w:rsid w:val="006E789E"/>
    <w:rsid w:val="00716755"/>
    <w:rsid w:val="0073158D"/>
    <w:rsid w:val="0076701C"/>
    <w:rsid w:val="00793193"/>
    <w:rsid w:val="00874D1D"/>
    <w:rsid w:val="008865F0"/>
    <w:rsid w:val="008A4829"/>
    <w:rsid w:val="009435D7"/>
    <w:rsid w:val="00A2688E"/>
    <w:rsid w:val="00AB7020"/>
    <w:rsid w:val="00AF6C35"/>
    <w:rsid w:val="00B12034"/>
    <w:rsid w:val="00B3032F"/>
    <w:rsid w:val="00B3433D"/>
    <w:rsid w:val="00B47A7B"/>
    <w:rsid w:val="00B6185B"/>
    <w:rsid w:val="00B742D5"/>
    <w:rsid w:val="00B90D40"/>
    <w:rsid w:val="00BF3733"/>
    <w:rsid w:val="00C46FF2"/>
    <w:rsid w:val="00C55B82"/>
    <w:rsid w:val="00CF0AC7"/>
    <w:rsid w:val="00D1597D"/>
    <w:rsid w:val="00D845AB"/>
    <w:rsid w:val="00D863CF"/>
    <w:rsid w:val="00D960E2"/>
    <w:rsid w:val="00DB7DE9"/>
    <w:rsid w:val="00E173F5"/>
    <w:rsid w:val="00E31661"/>
    <w:rsid w:val="00ED3A4A"/>
    <w:rsid w:val="00ED3E86"/>
    <w:rsid w:val="00EF4EAD"/>
    <w:rsid w:val="00F64610"/>
    <w:rsid w:val="00F97193"/>
    <w:rsid w:val="00FB5940"/>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E2"/>
    <w:rPr>
      <w:rFonts w:ascii="Tahoma" w:hAnsi="Tahoma" w:cs="Tahoma"/>
      <w:sz w:val="16"/>
      <w:szCs w:val="16"/>
    </w:rPr>
  </w:style>
  <w:style w:type="paragraph" w:styleId="ListParagraph">
    <w:name w:val="List Paragraph"/>
    <w:basedOn w:val="Normal"/>
    <w:uiPriority w:val="34"/>
    <w:qFormat/>
    <w:rsid w:val="00D960E2"/>
    <w:pPr>
      <w:ind w:left="720"/>
      <w:contextualSpacing/>
    </w:pPr>
  </w:style>
  <w:style w:type="paragraph" w:styleId="Header">
    <w:name w:val="header"/>
    <w:basedOn w:val="Normal"/>
    <w:link w:val="HeaderChar"/>
    <w:uiPriority w:val="99"/>
    <w:unhideWhenUsed/>
    <w:rsid w:val="00E3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661"/>
  </w:style>
  <w:style w:type="paragraph" w:styleId="Footer">
    <w:name w:val="footer"/>
    <w:basedOn w:val="Normal"/>
    <w:link w:val="FooterChar"/>
    <w:uiPriority w:val="99"/>
    <w:unhideWhenUsed/>
    <w:rsid w:val="00E31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E2"/>
    <w:rPr>
      <w:rFonts w:ascii="Tahoma" w:hAnsi="Tahoma" w:cs="Tahoma"/>
      <w:sz w:val="16"/>
      <w:szCs w:val="16"/>
    </w:rPr>
  </w:style>
  <w:style w:type="paragraph" w:styleId="ListParagraph">
    <w:name w:val="List Paragraph"/>
    <w:basedOn w:val="Normal"/>
    <w:uiPriority w:val="34"/>
    <w:qFormat/>
    <w:rsid w:val="00D960E2"/>
    <w:pPr>
      <w:ind w:left="720"/>
      <w:contextualSpacing/>
    </w:pPr>
  </w:style>
  <w:style w:type="paragraph" w:styleId="Header">
    <w:name w:val="header"/>
    <w:basedOn w:val="Normal"/>
    <w:link w:val="HeaderChar"/>
    <w:uiPriority w:val="99"/>
    <w:unhideWhenUsed/>
    <w:rsid w:val="00E3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661"/>
  </w:style>
  <w:style w:type="paragraph" w:styleId="Footer">
    <w:name w:val="footer"/>
    <w:basedOn w:val="Normal"/>
    <w:link w:val="FooterChar"/>
    <w:uiPriority w:val="99"/>
    <w:unhideWhenUsed/>
    <w:rsid w:val="00E31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44CC1D6544C88B166A3E9C90DB380"/>
        <w:category>
          <w:name w:val="General"/>
          <w:gallery w:val="placeholder"/>
        </w:category>
        <w:types>
          <w:type w:val="bbPlcHdr"/>
        </w:types>
        <w:behaviors>
          <w:behavior w:val="content"/>
        </w:behaviors>
        <w:guid w:val="{1C520197-95CC-4988-90A1-1FE0318FEA52}"/>
      </w:docPartPr>
      <w:docPartBody>
        <w:p w:rsidR="00B47457" w:rsidRDefault="00971F16" w:rsidP="00971F16">
          <w:pPr>
            <w:pStyle w:val="C0144CC1D6544C88B166A3E9C90DB380"/>
          </w:pPr>
          <w:r>
            <w:t>[Type the document title]</w:t>
          </w:r>
        </w:p>
      </w:docPartBody>
    </w:docPart>
    <w:docPart>
      <w:docPartPr>
        <w:name w:val="DD74E538D4F74F49896ACF45F38CADF5"/>
        <w:category>
          <w:name w:val="General"/>
          <w:gallery w:val="placeholder"/>
        </w:category>
        <w:types>
          <w:type w:val="bbPlcHdr"/>
        </w:types>
        <w:behaviors>
          <w:behavior w:val="content"/>
        </w:behaviors>
        <w:guid w:val="{8B7C1A21-7749-419B-B032-65A6040298A7}"/>
      </w:docPartPr>
      <w:docPartBody>
        <w:p w:rsidR="00B47457" w:rsidRDefault="00971F16" w:rsidP="00971F16">
          <w:pPr>
            <w:pStyle w:val="DD74E538D4F74F49896ACF45F38CADF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16"/>
    <w:rsid w:val="001071CF"/>
    <w:rsid w:val="00250DD2"/>
    <w:rsid w:val="00497DB2"/>
    <w:rsid w:val="005B62FC"/>
    <w:rsid w:val="00971F16"/>
    <w:rsid w:val="00B47457"/>
    <w:rsid w:val="00DF543E"/>
    <w:rsid w:val="00FD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641458E84D496584CD72D3969E1633">
    <w:name w:val="C9641458E84D496584CD72D3969E1633"/>
    <w:rsid w:val="00971F16"/>
  </w:style>
  <w:style w:type="paragraph" w:customStyle="1" w:styleId="A16EE62928A74B698B124EB4D5A20DEC">
    <w:name w:val="A16EE62928A74B698B124EB4D5A20DEC"/>
    <w:rsid w:val="00971F16"/>
  </w:style>
  <w:style w:type="paragraph" w:customStyle="1" w:styleId="C0144CC1D6544C88B166A3E9C90DB380">
    <w:name w:val="C0144CC1D6544C88B166A3E9C90DB380"/>
    <w:rsid w:val="00971F16"/>
  </w:style>
  <w:style w:type="paragraph" w:customStyle="1" w:styleId="DD74E538D4F74F49896ACF45F38CADF5">
    <w:name w:val="DD74E538D4F74F49896ACF45F38CADF5"/>
    <w:rsid w:val="00971F16"/>
  </w:style>
  <w:style w:type="paragraph" w:customStyle="1" w:styleId="5DA402BEC6B94B3B81C827FC921560C2">
    <w:name w:val="5DA402BEC6B94B3B81C827FC921560C2"/>
    <w:rsid w:val="00971F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641458E84D496584CD72D3969E1633">
    <w:name w:val="C9641458E84D496584CD72D3969E1633"/>
    <w:rsid w:val="00971F16"/>
  </w:style>
  <w:style w:type="paragraph" w:customStyle="1" w:styleId="A16EE62928A74B698B124EB4D5A20DEC">
    <w:name w:val="A16EE62928A74B698B124EB4D5A20DEC"/>
    <w:rsid w:val="00971F16"/>
  </w:style>
  <w:style w:type="paragraph" w:customStyle="1" w:styleId="C0144CC1D6544C88B166A3E9C90DB380">
    <w:name w:val="C0144CC1D6544C88B166A3E9C90DB380"/>
    <w:rsid w:val="00971F16"/>
  </w:style>
  <w:style w:type="paragraph" w:customStyle="1" w:styleId="DD74E538D4F74F49896ACF45F38CADF5">
    <w:name w:val="DD74E538D4F74F49896ACF45F38CADF5"/>
    <w:rsid w:val="00971F16"/>
  </w:style>
  <w:style w:type="paragraph" w:customStyle="1" w:styleId="5DA402BEC6B94B3B81C827FC921560C2">
    <w:name w:val="5DA402BEC6B94B3B81C827FC921560C2"/>
    <w:rsid w:val="00971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Извештај о раду директора школе за прво полугодиште школске 2022/23. године</vt:lpstr>
    </vt:vector>
  </TitlesOfParts>
  <Company/>
  <LinksUpToDate>false</LinksUpToDate>
  <CharactersWithSpaces>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раду директора школе за прво полугодиште школске 2022/23. године</dc:title>
  <dc:creator>Milan</dc:creator>
  <cp:lastModifiedBy>Direktor</cp:lastModifiedBy>
  <cp:revision>3</cp:revision>
  <cp:lastPrinted>2021-09-15T10:15:00Z</cp:lastPrinted>
  <dcterms:created xsi:type="dcterms:W3CDTF">2023-02-06T12:48:00Z</dcterms:created>
  <dcterms:modified xsi:type="dcterms:W3CDTF">2023-02-06T13:00:00Z</dcterms:modified>
</cp:coreProperties>
</file>